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4632" w14:textId="7B21F866" w:rsidR="00A20BA7" w:rsidRPr="00A20BA7" w:rsidRDefault="00A20BA7" w:rsidP="00A20BA7">
      <w:pPr>
        <w:pStyle w:val="BodyText"/>
        <w:jc w:val="center"/>
        <w:rPr>
          <w:rFonts w:ascii="Avenir Next Condensed" w:hAnsi="Avenir Next Condensed"/>
          <w:b/>
          <w:bCs/>
          <w:sz w:val="20"/>
        </w:rPr>
      </w:pPr>
      <w:r w:rsidRPr="00A20BA7">
        <w:rPr>
          <w:rFonts w:ascii="Avenir Next Condensed" w:hAnsi="Avenir Next Condensed"/>
          <w:b/>
          <w:bCs/>
          <w:noProof/>
          <w:sz w:val="36"/>
          <w:szCs w:val="36"/>
        </w:rPr>
        <w:drawing>
          <wp:anchor distT="0" distB="0" distL="0" distR="0" simplePos="0" relativeHeight="251646464" behindDoc="1" locked="0" layoutInCell="1" allowOverlap="1" wp14:anchorId="4DD72C91" wp14:editId="617091C3">
            <wp:simplePos x="0" y="0"/>
            <wp:positionH relativeFrom="page">
              <wp:posOffset>863600</wp:posOffset>
            </wp:positionH>
            <wp:positionV relativeFrom="paragraph">
              <wp:posOffset>-533400</wp:posOffset>
            </wp:positionV>
            <wp:extent cx="1090860" cy="1085157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860" cy="1085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A20BA7">
        <w:rPr>
          <w:rFonts w:ascii="Avenir Next Condensed" w:hAnsi="Avenir Next Condensed"/>
          <w:b/>
          <w:bCs/>
          <w:spacing w:val="-4"/>
          <w:sz w:val="36"/>
          <w:szCs w:val="36"/>
        </w:rPr>
        <w:t>Standards</w:t>
      </w:r>
      <w:r w:rsidR="00000000" w:rsidRPr="00A20BA7">
        <w:rPr>
          <w:rFonts w:ascii="Avenir Next Condensed" w:hAnsi="Avenir Next Condensed"/>
          <w:b/>
          <w:bCs/>
          <w:spacing w:val="-11"/>
          <w:sz w:val="36"/>
          <w:szCs w:val="36"/>
        </w:rPr>
        <w:t xml:space="preserve"> </w:t>
      </w:r>
      <w:r w:rsidR="00000000" w:rsidRPr="00A20BA7">
        <w:rPr>
          <w:rFonts w:ascii="Avenir Next Condensed" w:hAnsi="Avenir Next Condensed"/>
          <w:b/>
          <w:bCs/>
          <w:spacing w:val="-4"/>
          <w:sz w:val="36"/>
          <w:szCs w:val="36"/>
        </w:rPr>
        <w:t>of</w:t>
      </w:r>
      <w:r w:rsidR="00000000" w:rsidRPr="00A20BA7">
        <w:rPr>
          <w:rFonts w:ascii="Avenir Next Condensed" w:hAnsi="Avenir Next Condensed"/>
          <w:b/>
          <w:bCs/>
          <w:spacing w:val="-10"/>
          <w:sz w:val="36"/>
          <w:szCs w:val="36"/>
        </w:rPr>
        <w:t xml:space="preserve"> </w:t>
      </w:r>
      <w:r w:rsidR="00000000" w:rsidRPr="00A20BA7">
        <w:rPr>
          <w:rFonts w:ascii="Avenir Next Condensed" w:hAnsi="Avenir Next Condensed"/>
          <w:b/>
          <w:bCs/>
          <w:spacing w:val="-4"/>
          <w:sz w:val="36"/>
          <w:szCs w:val="36"/>
        </w:rPr>
        <w:t>Ethics</w:t>
      </w:r>
      <w:r w:rsidR="00000000" w:rsidRPr="00A20BA7">
        <w:rPr>
          <w:rFonts w:ascii="Avenir Next Condensed" w:hAnsi="Avenir Next Condensed"/>
          <w:b/>
          <w:bCs/>
          <w:spacing w:val="-11"/>
          <w:sz w:val="36"/>
          <w:szCs w:val="36"/>
        </w:rPr>
        <w:t xml:space="preserve"> </w:t>
      </w:r>
      <w:r w:rsidR="00000000" w:rsidRPr="00A20BA7">
        <w:rPr>
          <w:rFonts w:ascii="Avenir Next Condensed" w:hAnsi="Avenir Next Condensed"/>
          <w:b/>
          <w:bCs/>
          <w:spacing w:val="-4"/>
          <w:sz w:val="36"/>
          <w:szCs w:val="36"/>
        </w:rPr>
        <w:t>and</w:t>
      </w:r>
      <w:r w:rsidR="00000000" w:rsidRPr="00A20BA7">
        <w:rPr>
          <w:rFonts w:ascii="Avenir Next Condensed" w:hAnsi="Avenir Next Condensed"/>
          <w:b/>
          <w:bCs/>
          <w:spacing w:val="-10"/>
          <w:sz w:val="36"/>
          <w:szCs w:val="36"/>
        </w:rPr>
        <w:t xml:space="preserve"> </w:t>
      </w:r>
      <w:r w:rsidR="00000000" w:rsidRPr="00A20BA7">
        <w:rPr>
          <w:rFonts w:ascii="Avenir Next Condensed" w:hAnsi="Avenir Next Condensed"/>
          <w:b/>
          <w:bCs/>
          <w:spacing w:val="-4"/>
          <w:sz w:val="36"/>
          <w:szCs w:val="36"/>
        </w:rPr>
        <w:t>Conduct</w:t>
      </w:r>
    </w:p>
    <w:p w14:paraId="7168C080" w14:textId="77777777" w:rsidR="00A72C4C" w:rsidRPr="00A20BA7" w:rsidRDefault="00A72C4C">
      <w:pPr>
        <w:pStyle w:val="BodyText"/>
        <w:ind w:left="0"/>
        <w:rPr>
          <w:rFonts w:ascii="Avenir Next Condensed" w:hAnsi="Avenir Next Condensed"/>
          <w:b/>
          <w:sz w:val="27"/>
        </w:rPr>
      </w:pPr>
    </w:p>
    <w:p w14:paraId="5AADE316" w14:textId="77777777" w:rsidR="00A72C4C" w:rsidRPr="00A20BA7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57" w:line="254" w:lineRule="auto"/>
        <w:ind w:right="103" w:firstLine="53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spacing w:val="-4"/>
          <w:sz w:val="24"/>
          <w:szCs w:val="24"/>
        </w:rPr>
        <w:t>Our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school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values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worth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dignity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every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person,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pursuit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truth,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devotion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to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excellence, acquisition of knowledge, and the nurture of democratic citizenship. Essential to the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achievement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these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standards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are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freedom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learn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teach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guarantee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of </w:t>
      </w:r>
      <w:r w:rsidRPr="00A20BA7">
        <w:rPr>
          <w:rFonts w:ascii="Avenir Next Condensed" w:hAnsi="Avenir Next Condensed"/>
          <w:sz w:val="24"/>
          <w:szCs w:val="24"/>
        </w:rPr>
        <w:t>equal opportunity for all.</w:t>
      </w:r>
    </w:p>
    <w:p w14:paraId="4E253D60" w14:textId="77777777" w:rsidR="00A20BA7" w:rsidRPr="00A20BA7" w:rsidRDefault="00A20BA7" w:rsidP="00A20BA7">
      <w:pPr>
        <w:pStyle w:val="ListParagraph"/>
        <w:tabs>
          <w:tab w:val="left" w:pos="642"/>
        </w:tabs>
        <w:spacing w:before="57" w:line="254" w:lineRule="auto"/>
        <w:ind w:left="413" w:right="103"/>
        <w:rPr>
          <w:rFonts w:ascii="Avenir Next Condensed" w:hAnsi="Avenir Next Condensed"/>
          <w:sz w:val="24"/>
          <w:szCs w:val="24"/>
        </w:rPr>
      </w:pPr>
    </w:p>
    <w:p w14:paraId="5F3CDEA6" w14:textId="0553E488" w:rsidR="00A20BA7" w:rsidRPr="00A20BA7" w:rsidRDefault="00000000" w:rsidP="00A20BA7">
      <w:pPr>
        <w:pStyle w:val="ListParagraph"/>
        <w:numPr>
          <w:ilvl w:val="0"/>
          <w:numId w:val="1"/>
        </w:numPr>
        <w:tabs>
          <w:tab w:val="left" w:pos="589"/>
        </w:tabs>
        <w:spacing w:before="2" w:line="254" w:lineRule="auto"/>
        <w:ind w:right="803" w:firstLine="0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spacing w:val="-4"/>
          <w:sz w:val="24"/>
          <w:szCs w:val="24"/>
        </w:rPr>
        <w:t>Our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primary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concern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is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development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student's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potential.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Employees will therefore strive for professional growth and will seek to exercise the best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professional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judgment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integrity.</w:t>
      </w:r>
    </w:p>
    <w:p w14:paraId="4658FF09" w14:textId="77777777" w:rsidR="00A20BA7" w:rsidRPr="00A20BA7" w:rsidRDefault="00A20BA7" w:rsidP="00A20BA7">
      <w:pPr>
        <w:pStyle w:val="ListParagraph"/>
        <w:tabs>
          <w:tab w:val="left" w:pos="589"/>
        </w:tabs>
        <w:spacing w:before="2" w:line="254" w:lineRule="auto"/>
        <w:ind w:left="360" w:right="803"/>
        <w:rPr>
          <w:rFonts w:ascii="Avenir Next Condensed" w:hAnsi="Avenir Next Condensed"/>
          <w:sz w:val="24"/>
          <w:szCs w:val="24"/>
        </w:rPr>
      </w:pPr>
    </w:p>
    <w:p w14:paraId="4949BF26" w14:textId="77777777" w:rsidR="00A72C4C" w:rsidRPr="00A20BA7" w:rsidRDefault="00000000">
      <w:pPr>
        <w:pStyle w:val="ListParagraph"/>
        <w:numPr>
          <w:ilvl w:val="0"/>
          <w:numId w:val="1"/>
        </w:numPr>
        <w:tabs>
          <w:tab w:val="left" w:pos="589"/>
        </w:tabs>
        <w:ind w:left="588" w:hanging="229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>Concern</w:t>
      </w:r>
      <w:r w:rsidRPr="00A20BA7">
        <w:rPr>
          <w:rFonts w:ascii="Avenir Next Condensed" w:hAnsi="Avenir Next Condensed"/>
          <w:spacing w:val="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for</w:t>
      </w:r>
      <w:r w:rsidRPr="00A20BA7">
        <w:rPr>
          <w:rFonts w:ascii="Avenir Next Condensed" w:hAnsi="Avenir Next Condensed"/>
          <w:spacing w:val="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requires</w:t>
      </w:r>
      <w:r w:rsidRPr="00A20BA7">
        <w:rPr>
          <w:rFonts w:ascii="Avenir Next Condensed" w:hAnsi="Avenir Next Condensed"/>
          <w:spacing w:val="1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that</w:t>
      </w:r>
      <w:r w:rsidRPr="00A20BA7">
        <w:rPr>
          <w:rFonts w:ascii="Avenir Next Condensed" w:hAnsi="Avenir Next Condensed"/>
          <w:spacing w:val="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our</w:t>
      </w:r>
      <w:r w:rsidRPr="00A20BA7">
        <w:rPr>
          <w:rFonts w:ascii="Avenir Next Condensed" w:hAnsi="Avenir Next Condensed"/>
          <w:spacing w:val="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instructional</w:t>
      </w:r>
      <w:r w:rsidRPr="00A20BA7">
        <w:rPr>
          <w:rFonts w:ascii="Avenir Next Condensed" w:hAnsi="Avenir Next Condensed"/>
          <w:spacing w:val="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>personnel:</w:t>
      </w:r>
    </w:p>
    <w:p w14:paraId="2D36F5B0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01"/>
        </w:tabs>
        <w:spacing w:before="114" w:line="254" w:lineRule="auto"/>
        <w:ind w:right="619" w:firstLine="0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spacing w:val="-6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make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reasonable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effort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protect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from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conditions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harmful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learning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and/or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student's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mental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and/or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physical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health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and/or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safety.</w:t>
      </w:r>
    </w:p>
    <w:p w14:paraId="307C3575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63"/>
        </w:tabs>
        <w:ind w:left="662" w:hanging="231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not</w:t>
      </w:r>
      <w:r w:rsidRPr="00A20BA7">
        <w:rPr>
          <w:rFonts w:ascii="Avenir Next Condensed" w:hAnsi="Avenir Next Condensed"/>
          <w:spacing w:val="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unreasonably</w:t>
      </w:r>
      <w:r w:rsidRPr="00A20BA7">
        <w:rPr>
          <w:rFonts w:ascii="Avenir Next Condensed" w:hAnsi="Avenir Next Condensed"/>
          <w:spacing w:val="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restrain</w:t>
      </w:r>
      <w:r w:rsidRPr="00A20BA7">
        <w:rPr>
          <w:rFonts w:ascii="Avenir Next Condensed" w:hAnsi="Avenir Next Condensed"/>
          <w:spacing w:val="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</w:t>
      </w:r>
      <w:r w:rsidRPr="00A20BA7">
        <w:rPr>
          <w:rFonts w:ascii="Avenir Next Condensed" w:hAnsi="Avenir Next Condensed"/>
          <w:spacing w:val="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from</w:t>
      </w:r>
      <w:r w:rsidRPr="00A20BA7">
        <w:rPr>
          <w:rFonts w:ascii="Avenir Next Condensed" w:hAnsi="Avenir Next Condensed"/>
          <w:spacing w:val="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independent</w:t>
      </w:r>
      <w:r w:rsidRPr="00A20BA7">
        <w:rPr>
          <w:rFonts w:ascii="Avenir Next Condensed" w:hAnsi="Avenir Next Condensed"/>
          <w:spacing w:val="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action</w:t>
      </w:r>
      <w:r w:rsidRPr="00A20BA7">
        <w:rPr>
          <w:rFonts w:ascii="Avenir Next Condensed" w:hAnsi="Avenir Next Condensed"/>
          <w:spacing w:val="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in</w:t>
      </w:r>
      <w:r w:rsidRPr="00A20BA7">
        <w:rPr>
          <w:rFonts w:ascii="Avenir Next Condensed" w:hAnsi="Avenir Next Condensed"/>
          <w:spacing w:val="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pursuit</w:t>
      </w:r>
      <w:r w:rsidRPr="00A20BA7">
        <w:rPr>
          <w:rFonts w:ascii="Avenir Next Condensed" w:hAnsi="Avenir Next Condensed"/>
          <w:spacing w:val="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of</w:t>
      </w:r>
      <w:r w:rsidRPr="00A20BA7">
        <w:rPr>
          <w:rFonts w:ascii="Avenir Next Condensed" w:hAnsi="Avenir Next Condensed"/>
          <w:spacing w:val="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>learning.</w:t>
      </w:r>
    </w:p>
    <w:p w14:paraId="281B9F26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41"/>
        </w:tabs>
        <w:spacing w:before="16"/>
        <w:ind w:left="640" w:hanging="209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3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not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unreasonably</w:t>
      </w:r>
      <w:r w:rsidRPr="00A20BA7">
        <w:rPr>
          <w:rFonts w:ascii="Avenir Next Condensed" w:hAnsi="Avenir Next Condensed"/>
          <w:spacing w:val="-4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deny</w:t>
      </w:r>
      <w:r w:rsidRPr="00A20BA7">
        <w:rPr>
          <w:rFonts w:ascii="Avenir Next Condensed" w:hAnsi="Avenir Next Condensed"/>
          <w:spacing w:val="-4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-3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access</w:t>
      </w:r>
      <w:r w:rsidRPr="00A20BA7">
        <w:rPr>
          <w:rFonts w:ascii="Avenir Next Condensed" w:hAnsi="Avenir Next Condensed"/>
          <w:spacing w:val="-1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5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diverse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points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3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>view.</w:t>
      </w:r>
    </w:p>
    <w:p w14:paraId="46B53FE2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10"/>
        </w:tabs>
        <w:spacing w:before="17" w:line="254" w:lineRule="auto"/>
        <w:ind w:right="478" w:hanging="1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 xml:space="preserve">Shall not intentionally suppress or distort subject matter relevant to a student's academic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program.</w:t>
      </w:r>
    </w:p>
    <w:p w14:paraId="32609B17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06"/>
        </w:tabs>
        <w:ind w:left="605" w:hanging="227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not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intentionally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expose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to</w:t>
      </w:r>
      <w:r w:rsidRPr="00A20BA7">
        <w:rPr>
          <w:rFonts w:ascii="Avenir Next Condensed" w:hAnsi="Avenir Next Condensed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unnecessary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embarrassment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>disparagement.</w:t>
      </w:r>
    </w:p>
    <w:p w14:paraId="3F2AA0F7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560"/>
        </w:tabs>
        <w:spacing w:before="16"/>
        <w:ind w:left="559" w:hanging="181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not</w:t>
      </w:r>
      <w:r w:rsidRPr="00A20BA7">
        <w:rPr>
          <w:rFonts w:ascii="Avenir Next Condensed" w:hAnsi="Avenir Next Condensed"/>
          <w:spacing w:val="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intentionally</w:t>
      </w:r>
      <w:r w:rsidRPr="00A20BA7">
        <w:rPr>
          <w:rFonts w:ascii="Avenir Next Condensed" w:hAnsi="Avenir Next Condensed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violate</w:t>
      </w:r>
      <w:r w:rsidRPr="00A20BA7">
        <w:rPr>
          <w:rFonts w:ascii="Avenir Next Condensed" w:hAnsi="Avenir Next Condensed"/>
          <w:spacing w:val="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deny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</w:t>
      </w:r>
      <w:r w:rsidRPr="00A20BA7">
        <w:rPr>
          <w:rFonts w:ascii="Avenir Next Condensed" w:hAnsi="Avenir Next Condensed"/>
          <w:spacing w:val="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student's</w:t>
      </w:r>
      <w:r w:rsidRPr="00A20BA7">
        <w:rPr>
          <w:rFonts w:ascii="Avenir Next Condensed" w:hAnsi="Avenir Next Condensed"/>
          <w:spacing w:val="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legal</w:t>
      </w:r>
      <w:r w:rsidRPr="00A20BA7">
        <w:rPr>
          <w:rFonts w:ascii="Avenir Next Condensed" w:hAnsi="Avenir Next Condensed"/>
          <w:spacing w:val="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>rights.</w:t>
      </w:r>
    </w:p>
    <w:p w14:paraId="616DF4E0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599"/>
        </w:tabs>
        <w:spacing w:before="17" w:line="254" w:lineRule="auto"/>
        <w:ind w:right="272" w:firstLine="0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 xml:space="preserve">Shall not harass or discriminate against any student </w:t>
      </w:r>
      <w:proofErr w:type="gramStart"/>
      <w:r w:rsidRPr="00A20BA7">
        <w:rPr>
          <w:rFonts w:ascii="Avenir Next Condensed" w:hAnsi="Avenir Next Condensed"/>
          <w:w w:val="90"/>
          <w:sz w:val="24"/>
          <w:szCs w:val="24"/>
        </w:rPr>
        <w:t>on the basis of</w:t>
      </w:r>
      <w:proofErr w:type="gramEnd"/>
      <w:r w:rsidRPr="00A20BA7">
        <w:rPr>
          <w:rFonts w:ascii="Avenir Next Condensed" w:hAnsi="Avenir Next Condensed"/>
          <w:w w:val="90"/>
          <w:sz w:val="24"/>
          <w:szCs w:val="24"/>
        </w:rPr>
        <w:t xml:space="preserve"> race, color, religion, sex,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age, national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ethnic origin, political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beliefs, marital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status, handicapping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condition, sexual orientation,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social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family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background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make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reasonable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effort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assure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that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each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is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protected</w:t>
      </w:r>
      <w:r w:rsidRPr="00A20BA7">
        <w:rPr>
          <w:rFonts w:ascii="Avenir Next Condensed" w:hAnsi="Avenir Next Condensed"/>
          <w:spacing w:val="-1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from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harassment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discrimination.</w:t>
      </w:r>
    </w:p>
    <w:p w14:paraId="52582AB6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11"/>
        </w:tabs>
        <w:spacing w:before="2"/>
        <w:ind w:left="610" w:hanging="232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not</w:t>
      </w:r>
      <w:r w:rsidRPr="00A20BA7">
        <w:rPr>
          <w:rFonts w:ascii="Avenir Next Condensed" w:hAnsi="Avenir Next Condensed"/>
          <w:spacing w:val="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exploit</w:t>
      </w:r>
      <w:r w:rsidRPr="00A20BA7">
        <w:rPr>
          <w:rFonts w:ascii="Avenir Next Condensed" w:hAnsi="Avenir Next Condensed"/>
          <w:spacing w:val="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relationship</w:t>
      </w:r>
      <w:r w:rsidRPr="00A20BA7">
        <w:rPr>
          <w:rFonts w:ascii="Avenir Next Condensed" w:hAnsi="Avenir Next Condensed"/>
          <w:spacing w:val="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with</w:t>
      </w:r>
      <w:r w:rsidRPr="00A20BA7">
        <w:rPr>
          <w:rFonts w:ascii="Avenir Next Condensed" w:hAnsi="Avenir Next Condensed"/>
          <w:spacing w:val="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for</w:t>
      </w:r>
      <w:r w:rsidRPr="00A20BA7">
        <w:rPr>
          <w:rFonts w:ascii="Avenir Next Condensed" w:hAnsi="Avenir Next Condensed"/>
          <w:spacing w:val="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personal</w:t>
      </w:r>
      <w:r w:rsidRPr="00A20BA7">
        <w:rPr>
          <w:rFonts w:ascii="Avenir Next Condensed" w:hAnsi="Avenir Next Condensed"/>
          <w:spacing w:val="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gain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or</w:t>
      </w:r>
      <w:r w:rsidRPr="00A20BA7">
        <w:rPr>
          <w:rFonts w:ascii="Avenir Next Condensed" w:hAnsi="Avenir Next Condensed"/>
          <w:spacing w:val="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>advantage.</w:t>
      </w:r>
    </w:p>
    <w:p w14:paraId="1B6B7331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543"/>
        </w:tabs>
        <w:spacing w:before="16" w:line="254" w:lineRule="auto"/>
        <w:ind w:right="765" w:firstLine="0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spacing w:val="-6"/>
          <w:sz w:val="24"/>
          <w:szCs w:val="24"/>
        </w:rPr>
        <w:t>Shall keep in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confidence personally identifiable information obtained in the course of </w:t>
      </w:r>
      <w:r w:rsidRPr="00A20BA7">
        <w:rPr>
          <w:rFonts w:ascii="Avenir Next Condensed" w:hAnsi="Avenir Next Condensed"/>
          <w:w w:val="90"/>
          <w:sz w:val="24"/>
          <w:szCs w:val="24"/>
        </w:rPr>
        <w:t>professional</w:t>
      </w:r>
      <w:r w:rsidRPr="00A20BA7">
        <w:rPr>
          <w:rFonts w:ascii="Avenir Next Condensed" w:hAnsi="Avenir Next Condensed"/>
          <w:spacing w:val="-5"/>
          <w:w w:val="90"/>
          <w:sz w:val="24"/>
          <w:szCs w:val="24"/>
        </w:rPr>
        <w:t xml:space="preserve"> </w:t>
      </w:r>
      <w:proofErr w:type="gramStart"/>
      <w:r w:rsidRPr="00A20BA7">
        <w:rPr>
          <w:rFonts w:ascii="Avenir Next Condensed" w:hAnsi="Avenir Next Condensed"/>
          <w:w w:val="90"/>
          <w:sz w:val="24"/>
          <w:szCs w:val="24"/>
        </w:rPr>
        <w:t>service,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unless</w:t>
      </w:r>
      <w:proofErr w:type="gramEnd"/>
      <w:r w:rsidRPr="00A20BA7">
        <w:rPr>
          <w:rFonts w:ascii="Avenir Next Condensed" w:hAnsi="Avenir Next Condensed"/>
          <w:w w:val="90"/>
          <w:sz w:val="24"/>
          <w:szCs w:val="24"/>
        </w:rPr>
        <w:t xml:space="preserve"> disclosure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serves professional</w:t>
      </w:r>
      <w:r w:rsidRPr="00A20BA7">
        <w:rPr>
          <w:rFonts w:ascii="Avenir Next Condensed" w:hAnsi="Avenir Next Condensed"/>
          <w:spacing w:val="-5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purposes</w:t>
      </w:r>
      <w:r w:rsidRPr="00A20BA7">
        <w:rPr>
          <w:rFonts w:ascii="Avenir Next Condensed" w:hAnsi="Avenir Next Condensed"/>
          <w:spacing w:val="-1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is</w:t>
      </w:r>
      <w:r w:rsidRPr="00A20BA7">
        <w:rPr>
          <w:rFonts w:ascii="Avenir Next Condensed" w:hAnsi="Avenir Next Condensed"/>
          <w:spacing w:val="-4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required</w:t>
      </w:r>
      <w:r w:rsidRPr="00A20BA7">
        <w:rPr>
          <w:rFonts w:ascii="Avenir Next Condensed" w:hAnsi="Avenir Next Condensed"/>
          <w:spacing w:val="-1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by</w:t>
      </w:r>
      <w:r w:rsidRPr="00A20BA7">
        <w:rPr>
          <w:rFonts w:ascii="Avenir Next Condensed" w:hAnsi="Avenir Next Condensed"/>
          <w:spacing w:val="-3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law.</w:t>
      </w:r>
    </w:p>
    <w:p w14:paraId="042EE7EF" w14:textId="77777777" w:rsidR="00A72C4C" w:rsidRPr="00A20BA7" w:rsidRDefault="00000000">
      <w:pPr>
        <w:pStyle w:val="ListParagraph"/>
        <w:numPr>
          <w:ilvl w:val="0"/>
          <w:numId w:val="1"/>
        </w:numPr>
        <w:tabs>
          <w:tab w:val="left" w:pos="607"/>
        </w:tabs>
        <w:spacing w:before="157" w:line="254" w:lineRule="auto"/>
        <w:ind w:left="379" w:right="285" w:firstLine="0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spacing w:val="-6"/>
          <w:sz w:val="24"/>
          <w:szCs w:val="24"/>
        </w:rPr>
        <w:t>Aware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 importance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maintaining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 respect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confidence of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colleagues,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of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students, of parents, and of the community, employees of our school must display the highest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degree of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ethical conduct.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This commitment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requires that our employees:</w:t>
      </w:r>
    </w:p>
    <w:p w14:paraId="16847A18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74"/>
        </w:tabs>
        <w:spacing w:before="135"/>
        <w:ind w:left="673" w:hanging="222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maintain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honesty</w:t>
      </w:r>
      <w:r w:rsidRPr="00A20BA7">
        <w:rPr>
          <w:rFonts w:ascii="Avenir Next Condensed" w:hAnsi="Avenir Next Condensed"/>
          <w:spacing w:val="-4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in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all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professional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>dealings.</w:t>
      </w:r>
    </w:p>
    <w:p w14:paraId="734C9C05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7" w:line="254" w:lineRule="auto"/>
        <w:ind w:left="399" w:right="581" w:firstLine="52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 xml:space="preserve">Shall not </w:t>
      </w:r>
      <w:proofErr w:type="gramStart"/>
      <w:r w:rsidRPr="00A20BA7">
        <w:rPr>
          <w:rFonts w:ascii="Avenir Next Condensed" w:hAnsi="Avenir Next Condensed"/>
          <w:w w:val="90"/>
          <w:sz w:val="24"/>
          <w:szCs w:val="24"/>
        </w:rPr>
        <w:t>on the basis of</w:t>
      </w:r>
      <w:proofErr w:type="gramEnd"/>
      <w:r w:rsidRPr="00A20BA7">
        <w:rPr>
          <w:rFonts w:ascii="Avenir Next Condensed" w:hAnsi="Avenir Next Condensed"/>
          <w:w w:val="90"/>
          <w:sz w:val="24"/>
          <w:szCs w:val="24"/>
        </w:rPr>
        <w:t xml:space="preserve"> race, color, religion, sex, age, national or ethnic origin, political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beliefs, marital status, handicapping condition if otherwise qualified, or social and family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background deny to a colleague professional benefits or advantages or participation in any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professional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organization.</w:t>
      </w:r>
    </w:p>
    <w:p w14:paraId="5D0A5996" w14:textId="77777777" w:rsidR="00A72C4C" w:rsidRPr="00A20BA7" w:rsidRDefault="00000000">
      <w:pPr>
        <w:pStyle w:val="ListParagraph"/>
        <w:numPr>
          <w:ilvl w:val="1"/>
          <w:numId w:val="1"/>
        </w:numPr>
        <w:tabs>
          <w:tab w:val="left" w:pos="609"/>
        </w:tabs>
        <w:spacing w:before="2" w:line="254" w:lineRule="auto"/>
        <w:ind w:left="399" w:right="164" w:firstLine="0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 xml:space="preserve">Shall not interfere with a colleague's exercise of political or civil rights and responsibilities. d.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not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engage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in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harassment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discriminatory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conduct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which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unreasonably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interferes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with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an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individual's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performance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professional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work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responsibilities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with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orderly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processes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education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which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creates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hostile,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intimidating,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abusive,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offensive,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 oppressive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environment;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and,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further,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make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reasonable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effort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assure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that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proofErr w:type="gramStart"/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each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individual</w:t>
      </w:r>
      <w:proofErr w:type="gramEnd"/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is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protected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from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such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harassment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discrimination.</w:t>
      </w:r>
    </w:p>
    <w:p w14:paraId="00AE4C52" w14:textId="77777777" w:rsidR="00A20BA7" w:rsidRPr="00A20BA7" w:rsidRDefault="00000000" w:rsidP="00A20BA7">
      <w:pPr>
        <w:pStyle w:val="BodyText"/>
        <w:numPr>
          <w:ilvl w:val="1"/>
          <w:numId w:val="1"/>
        </w:numPr>
        <w:spacing w:before="100"/>
        <w:rPr>
          <w:rFonts w:ascii="Avenir Next Condensed" w:hAnsi="Avenir Next Condensed"/>
          <w:spacing w:val="-2"/>
          <w:w w:val="90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>Shall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not</w:t>
      </w:r>
      <w:r w:rsidRPr="00A20BA7">
        <w:rPr>
          <w:rFonts w:ascii="Avenir Next Condensed" w:hAnsi="Avenir Next Condensed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make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malicious</w:t>
      </w:r>
      <w:r w:rsidRPr="00A20BA7">
        <w:rPr>
          <w:rFonts w:ascii="Avenir Next Condensed" w:hAnsi="Avenir Next Condensed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or</w:t>
      </w:r>
      <w:r w:rsidRPr="00A20BA7">
        <w:rPr>
          <w:rFonts w:ascii="Avenir Next Condensed" w:hAnsi="Avenir Next Condensed"/>
          <w:spacing w:val="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intentionally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false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statements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about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</w:t>
      </w:r>
      <w:r w:rsidRPr="00A20BA7">
        <w:rPr>
          <w:rFonts w:ascii="Avenir Next Condensed" w:hAnsi="Avenir Next Condensed"/>
          <w:spacing w:val="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>colleague.</w:t>
      </w:r>
    </w:p>
    <w:p w14:paraId="6205DAC3" w14:textId="7610E1AB" w:rsidR="00A20BA7" w:rsidRPr="00A20BA7" w:rsidRDefault="00A20BA7" w:rsidP="00A20BA7">
      <w:pPr>
        <w:pStyle w:val="BodyText"/>
        <w:spacing w:before="100"/>
        <w:ind w:left="158"/>
        <w:rPr>
          <w:rFonts w:ascii="Avenir Next Condensed" w:hAnsi="Avenir Next Condensed"/>
          <w:spacing w:val="-2"/>
          <w:w w:val="90"/>
          <w:sz w:val="24"/>
          <w:szCs w:val="24"/>
        </w:rPr>
      </w:pPr>
      <w:r w:rsidRPr="00A20BA7">
        <w:rPr>
          <w:rFonts w:ascii="Avenir Next Condensed" w:hAnsi="Avenir Next Condensed"/>
          <w:b/>
          <w:w w:val="90"/>
          <w:sz w:val="24"/>
          <w:szCs w:val="24"/>
        </w:rPr>
        <w:t xml:space="preserve">Training Requirement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All instructional personnel, educational support employees, and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administrators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are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required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as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condition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employment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complete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training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on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these </w:t>
      </w:r>
      <w:r w:rsidRPr="00A20BA7">
        <w:rPr>
          <w:rFonts w:ascii="Avenir Next Condensed" w:hAnsi="Avenir Next Condensed"/>
          <w:sz w:val="24"/>
          <w:szCs w:val="24"/>
        </w:rPr>
        <w:t>standards</w:t>
      </w:r>
      <w:r w:rsidRPr="00A20BA7">
        <w:rPr>
          <w:rFonts w:ascii="Avenir Next Condensed" w:hAnsi="Avenir Next Condensed"/>
          <w:spacing w:val="-1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ethical</w:t>
      </w:r>
      <w:r w:rsidRPr="00A20BA7">
        <w:rPr>
          <w:rFonts w:ascii="Avenir Next Condensed" w:hAnsi="Avenir Next Condensed"/>
          <w:spacing w:val="-16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conduct.</w:t>
      </w:r>
    </w:p>
    <w:p w14:paraId="15A65FCE" w14:textId="77777777" w:rsidR="00A20BA7" w:rsidRPr="00A20BA7" w:rsidRDefault="00A20BA7" w:rsidP="00A20BA7">
      <w:pPr>
        <w:pStyle w:val="BodyText"/>
        <w:spacing w:before="6"/>
        <w:rPr>
          <w:rFonts w:ascii="Avenir Next Condensed" w:hAnsi="Avenir Next Condensed"/>
          <w:sz w:val="24"/>
          <w:szCs w:val="24"/>
        </w:rPr>
      </w:pPr>
    </w:p>
    <w:p w14:paraId="09C45747" w14:textId="77777777" w:rsidR="00A20BA7" w:rsidRPr="00A20BA7" w:rsidRDefault="00A20BA7" w:rsidP="00A20BA7">
      <w:pPr>
        <w:pStyle w:val="BodyText"/>
        <w:spacing w:before="1" w:line="254" w:lineRule="auto"/>
        <w:ind w:left="120" w:right="1058"/>
        <w:rPr>
          <w:rFonts w:ascii="Avenir Next Condensed" w:hAnsi="Avenir Next Condensed"/>
          <w:b/>
          <w:w w:val="90"/>
          <w:sz w:val="24"/>
          <w:szCs w:val="24"/>
        </w:rPr>
      </w:pPr>
    </w:p>
    <w:p w14:paraId="1567EC67" w14:textId="1B548C26" w:rsidR="00A20BA7" w:rsidRPr="00A20BA7" w:rsidRDefault="00A20BA7" w:rsidP="00A20BA7">
      <w:pPr>
        <w:pStyle w:val="BodyText"/>
        <w:spacing w:before="1" w:line="254" w:lineRule="auto"/>
        <w:ind w:left="120" w:right="1058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b/>
          <w:w w:val="90"/>
          <w:sz w:val="24"/>
          <w:szCs w:val="24"/>
        </w:rPr>
        <w:t xml:space="preserve">Reporting Misconduct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All instructional personnel, educational support employees, and school 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administrators have an obligation to report misconduct by instructional personnel, educational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support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employees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school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administrators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which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affects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health,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safety,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welfare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a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student. Examples of misconduct include obscene language, drug and alcohol use, disparaging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comments,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prejudice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 bigotry,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sexual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innuendo,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cheating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 testing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violations,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physical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aggression, and accepting or offering favors. Reports of misconduct of employees should be </w:t>
      </w:r>
      <w:r w:rsidRPr="00A20BA7">
        <w:rPr>
          <w:rFonts w:ascii="Avenir Next Condensed" w:hAnsi="Avenir Next Condensed"/>
          <w:sz w:val="24"/>
          <w:szCs w:val="24"/>
        </w:rPr>
        <w:t>made to</w:t>
      </w:r>
      <w:r w:rsidRPr="00A20BA7">
        <w:rPr>
          <w:rFonts w:ascii="Avenir Next Condensed" w:hAnsi="Avenir Next Condensed"/>
          <w:spacing w:val="-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 xml:space="preserve">Taina Glemser at </w:t>
      </w:r>
      <w:hyperlink r:id="rId6">
        <w:r w:rsidRPr="00A20BA7">
          <w:rPr>
            <w:rFonts w:ascii="Avenir Next Condensed" w:hAnsi="Avenir Next Condensed"/>
            <w:sz w:val="24"/>
            <w:szCs w:val="24"/>
          </w:rPr>
          <w:t>tglemser@fcaorlando.com</w:t>
        </w:r>
      </w:hyperlink>
      <w:r w:rsidRPr="00A20BA7">
        <w:rPr>
          <w:rFonts w:ascii="Avenir Next Condensed" w:hAnsi="Avenir Next Condensed"/>
          <w:sz w:val="24"/>
          <w:szCs w:val="24"/>
        </w:rPr>
        <w:t xml:space="preserve"> or in person.</w:t>
      </w:r>
      <w:r w:rsidRPr="00A20BA7">
        <w:rPr>
          <w:rFonts w:ascii="Avenir Next Condensed" w:hAnsi="Avenir Next Condensed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Reports</w:t>
      </w:r>
    </w:p>
    <w:p w14:paraId="3F97EE39" w14:textId="1AABD3BB" w:rsidR="00A20BA7" w:rsidRPr="00A20BA7" w:rsidRDefault="00A20BA7" w:rsidP="00A20BA7">
      <w:pPr>
        <w:pStyle w:val="BodyText"/>
        <w:spacing w:before="16" w:line="252" w:lineRule="auto"/>
        <w:ind w:left="120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CB35B2" wp14:editId="6BD7ACC0">
                <wp:simplePos x="0" y="0"/>
                <wp:positionH relativeFrom="page">
                  <wp:posOffset>1016635</wp:posOffset>
                </wp:positionH>
                <wp:positionV relativeFrom="paragraph">
                  <wp:posOffset>347980</wp:posOffset>
                </wp:positionV>
                <wp:extent cx="4881245" cy="0"/>
                <wp:effectExtent l="0" t="0" r="8255" b="12700"/>
                <wp:wrapNone/>
                <wp:docPr id="40388606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95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B1F0B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05pt,27.4pt" to="464.4pt,2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9byrgEAAEsDAAAOAAAAZHJzL2Uyb0RvYy54bWysU8uO2zAMvBfoPwi6N3aC3SI14uxh0+1l&#13;&#10;2wbY7QcwkhwLlUWBVGLn7yspj75uRX0QRJEccob06mEanDgaYou+lfNZLYXxCrX1+1Z+e316t5SC&#13;&#10;I3gNDr1p5cmwfFi/fbMaQ2MW2KPThkQC8dyMoZV9jKGpKla9GYBnGIxPzg5pgJhM2leaYEzog6sW&#13;&#10;df2+GpF0IFSGOb1uzk65LvhdZ1T82nVsonCtTL3FclI5d/ms1ito9gSht+rSBvxDFwNYn4reoDYQ&#13;&#10;QRzI/gU1WEXI2MWZwqHCrrPKFA6Jzbz+g81LD8EULkkcDjeZ+P/Bqi/HR7+l3Lqa/Et4RvWdkyjV&#13;&#10;GLi5ObPBYUtiN35GncYIh4iF79TRkJMTEzEVWU83Wc0UhUqPd8vlfHF3L4W6+iporomBOH4yOIh8&#13;&#10;aaWzPjOGBo7PHHMj0FxD8rPHJ+tcmZrzYmzlh/u6LgmMzurszGFM+92jI3GEPPfy5VEnsN/CMvIG&#13;&#10;uD/HFdd5IwgPXpcqvQH98XKPYN35noCcv6iUhcn7xs0O9WlLuU620sRKxct25ZX41S5RP/+B9Q8A&#13;&#10;AAD//wMAUEsDBBQABgAIAAAAIQBLNku14gAAAA4BAAAPAAAAZHJzL2Rvd25yZXYueG1sTE9NT8Mw&#13;&#10;DL0j8R8iI3FBLG0F09Y1nSagSFz42PgBWWOaQuNUTdYVfj1GHOBi+dnPz+8V68l1YsQhtJ4UpLME&#13;&#10;BFLtTUuNgtdddbkAEaImoztPqOATA6zL05NC58Yf6QXHbWwEi1DItQIbY59LGWqLToeZ75F49+YH&#13;&#10;pyPDoZFm0EcWd53MkmQunW6JP1jd443F+mN7cAq+7qtskz2/P4xP1YVN20dzZ3uj1PnZdLvislmB&#13;&#10;iDjFvwv4ycD+oWRje38gE0THeJ6kTFVwfcU5mLDMFtzsfweyLOT/GOU3AAAA//8DAFBLAQItABQA&#13;&#10;BgAIAAAAIQC2gziS/gAAAOEBAAATAAAAAAAAAAAAAAAAAAAAAABbQ29udGVudF9UeXBlc10ueG1s&#13;&#10;UEsBAi0AFAAGAAgAAAAhADj9If/WAAAAlAEAAAsAAAAAAAAAAAAAAAAALwEAAF9yZWxzLy5yZWxz&#13;&#10;UEsBAi0AFAAGAAgAAAAhALNX1vKuAQAASwMAAA4AAAAAAAAAAAAAAAAALgIAAGRycy9lMm9Eb2Mu&#13;&#10;eG1sUEsBAi0AFAAGAAgAAAAhAEs2S7XiAAAADgEAAA8AAAAAAAAAAAAAAAAACAQAAGRycy9kb3du&#13;&#10;cmV2LnhtbFBLBQYAAAAABAAEAPMAAAAXBQAAAAA=&#13;&#10;" strokeweight=".26389mm">
                <o:lock v:ext="edit" shapetype="f"/>
                <w10:wrap anchorx="page"/>
              </v:line>
            </w:pict>
          </mc:Fallback>
        </mc:AlternateContent>
      </w:r>
      <w:r w:rsidRPr="00A20BA7">
        <w:rPr>
          <w:rFonts w:ascii="Avenir Next Condensed" w:hAnsi="Avenir Next 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0B3FB5" wp14:editId="6697DA31">
                <wp:simplePos x="0" y="0"/>
                <wp:positionH relativeFrom="page">
                  <wp:posOffset>1016635</wp:posOffset>
                </wp:positionH>
                <wp:positionV relativeFrom="paragraph">
                  <wp:posOffset>-14605</wp:posOffset>
                </wp:positionV>
                <wp:extent cx="5132705" cy="8890"/>
                <wp:effectExtent l="0" t="0" r="0" b="3810"/>
                <wp:wrapNone/>
                <wp:docPr id="90400667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27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3D3B" id="docshape2" o:spid="_x0000_s1026" style="position:absolute;margin-left:80.05pt;margin-top:-1.15pt;width:404.15pt;height:.7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dpz1wEAAJwDAAAOAAAAZHJzL2Uyb0RvYy54bWysU9tu2zAMfR+wfxD0vjjJkjU14hRDiw4D&#13;&#10;ugvQ9QNkWbaFyaJGKnGyrx+lpGmwvRXzgyCK5NE51PH6Zj84sTNIFnwlZ5OpFMZraKzvKvn04/7d&#13;&#10;SgqKyjfKgTeVPBiSN5u3b9ZjKM0cenCNQcEgnsoxVLKPMZRFQbo3g6IJBOM52QIOKnKIXdGgGhl9&#13;&#10;cMV8Ov1QjIBNQNCGiE/vjkm5yfhta3T81rZkonCVZG4xr5jXOq3FZq3KDlXorT7RUK9gMSjr+dIz&#13;&#10;1J2KSmzR/gM1WI1A0MaJhqGAtrXaZA2sZjb9S81jr4LJWng4FM5jov8Hq7/uHsN3TNQpPID+STyR&#13;&#10;YgxUnjMpIK4R9fgFGn5DtY2Qxe5bHFInyxD7PNPDeaZmH4Xmw+Xs/fxqupRCc261us4jL1T53BuQ&#13;&#10;4icDg0ibSiK/WMZWuweKiYsqn0sySXC2ubfO5QC7+tah2Kn0uvlLD8otdFnmfCr2kNqO6XSSRSZd&#13;&#10;yStU1tAcWCPC0SJsad70gL+lGNkelaRfW4VGCvfZ8/yvZ4tF8lMOFsurOQd4makvM8prhqpklOK4&#13;&#10;vY1HD24D2q7nm2ZZtIePPNvWZuEvrE5k2QJZ3MmuyWOXca56+ak2fwAAAP//AwBQSwMEFAAGAAgA&#13;&#10;AAAhAP1zGVjgAAAADQEAAA8AAABkcnMvZG93bnJldi54bWxMT01PwzAMvSPxHyJP4ralG6jauqbT&#13;&#10;BAJxgAMDcU4br+3aOFWSreXfY07sYunZz+8j3022Fxf0oXWkYLlIQCBVzrRUK/j6fJ6vQYSoyeje&#13;&#10;ESr4wQC74vYm15lxI33g5RBrwSIUMq2giXHIpAxVg1aHhRuQ+HZ03urI0NfSeD2yuO3lKklSaXVL&#13;&#10;7NDoAR8brLrD2SrojpLG7nX/NpYvpQmn92/fVVapu9n0tOWx34KIOMX/D/jrwPmh4GClO5MJomec&#13;&#10;JkumKpiv7kEwYZOuH0CUvNiALHJ53aL4BQAA//8DAFBLAQItABQABgAIAAAAIQC2gziS/gAAAOEB&#13;&#10;AAATAAAAAAAAAAAAAAAAAAAAAABbQ29udGVudF9UeXBlc10ueG1sUEsBAi0AFAAGAAgAAAAhADj9&#13;&#10;If/WAAAAlAEAAAsAAAAAAAAAAAAAAAAALwEAAF9yZWxzLy5yZWxzUEsBAi0AFAAGAAgAAAAhADWd&#13;&#10;2nPXAQAAnAMAAA4AAAAAAAAAAAAAAAAALgIAAGRycy9lMm9Eb2MueG1sUEsBAi0AFAAGAAgAAAAh&#13;&#10;AP1zGVjgAAAADQEAAA8AAAAAAAAAAAAAAAAAMQ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 w:rsidRPr="00A20BA7">
        <w:rPr>
          <w:rFonts w:ascii="Avenir Next Condensed" w:hAnsi="Avenir Next Condensed"/>
          <w:spacing w:val="-4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misconduct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committed</w:t>
      </w:r>
      <w:r w:rsidRPr="00A20BA7">
        <w:rPr>
          <w:rFonts w:ascii="Avenir Next Condensed" w:hAnsi="Avenir Next Condensed"/>
          <w:spacing w:val="-1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by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administrators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should</w:t>
      </w:r>
      <w:r w:rsidRPr="00A20BA7">
        <w:rPr>
          <w:rFonts w:ascii="Avenir Next Condensed" w:hAnsi="Avenir Next Condensed"/>
          <w:spacing w:val="-1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be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made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Dana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proofErr w:type="spellStart"/>
      <w:r w:rsidRPr="00A20BA7">
        <w:rPr>
          <w:rFonts w:ascii="Avenir Next Condensed" w:hAnsi="Avenir Next Condensed"/>
          <w:spacing w:val="-4"/>
          <w:sz w:val="24"/>
          <w:szCs w:val="24"/>
        </w:rPr>
        <w:t>Paynyer</w:t>
      </w:r>
      <w:proofErr w:type="spellEnd"/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at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hyperlink r:id="rId7">
        <w:r w:rsidRPr="00A20BA7">
          <w:rPr>
            <w:rFonts w:ascii="Avenir Next Condensed" w:hAnsi="Avenir Next Condensed"/>
            <w:spacing w:val="-4"/>
            <w:sz w:val="24"/>
            <w:szCs w:val="24"/>
          </w:rPr>
          <w:t>dpaynter@fcaorlando.com</w:t>
        </w:r>
      </w:hyperlink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and in person</w:t>
      </w:r>
      <w:r w:rsidRPr="00A20BA7">
        <w:rPr>
          <w:rFonts w:ascii="Avenir Next Condensed" w:hAnsi="Avenir Next Condensed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6A9A8907" wp14:editId="4587BBB7">
                <wp:simplePos x="0" y="0"/>
                <wp:positionH relativeFrom="page">
                  <wp:posOffset>1016635</wp:posOffset>
                </wp:positionH>
                <wp:positionV relativeFrom="paragraph">
                  <wp:posOffset>160020</wp:posOffset>
                </wp:positionV>
                <wp:extent cx="4881245" cy="1270"/>
                <wp:effectExtent l="0" t="0" r="8255" b="11430"/>
                <wp:wrapTopAndBottom/>
                <wp:docPr id="162032660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1245" cy="1270"/>
                        </a:xfrm>
                        <a:custGeom>
                          <a:avLst/>
                          <a:gdLst>
                            <a:gd name="T0" fmla="+- 0 1601 1601"/>
                            <a:gd name="T1" fmla="*/ T0 w 7687"/>
                            <a:gd name="T2" fmla="+- 0 9288 1601"/>
                            <a:gd name="T3" fmla="*/ T2 w 7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7">
                              <a:moveTo>
                                <a:pt x="0" y="0"/>
                              </a:moveTo>
                              <a:lnTo>
                                <a:pt x="7687" y="0"/>
                              </a:lnTo>
                            </a:path>
                          </a:pathLst>
                        </a:custGeom>
                        <a:noFill/>
                        <a:ln w="95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FF14" id="docshape3" o:spid="_x0000_s1026" style="position:absolute;margin-left:80.05pt;margin-top:12.6pt;width:384.35pt;height:.1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ch+mQIAAJcFAAAOAAAAZHJzL2Uyb0RvYy54bWysVNtu2zAMfR+wfxD0uKH1ZWmTBnWKoV2H&#13;&#10;Ad0FaPYBiizHxmRRk5Q43dePou3Uy7aXYX4QSJM6PLyI1zeHVrO9cr4BU/DsPOVMGQllY7YF/7q+&#13;&#10;P1tw5oMwpdBgVMGflOc3q5cvrju7VDnUoEvlGIIYv+xswesQ7DJJvKxVK/w5WGXQWIFrRUDVbZPS&#13;&#10;iQ7RW53kaXqZdOBK60Aq7/HvXW/kK8KvKiXD56ryKjBdcOQW6HR0buKZrK7FcuuErRs50BD/wKIV&#13;&#10;jcGgR6g7EQTbueY3qLaRDjxU4VxCm0BVNVJRDphNlp5k81gLqygXLI63xzL5/wcrP+0f7RcXqXv7&#13;&#10;APKbx4oknfXLoyUqHn3YpvsIJfZQ7AJQsofKtfEmpsEOVNOnY03VITCJP2eLRZbPLjiTaMvyOZU8&#13;&#10;Ecvxrtz58F4B4Yj9gw99R0qUqJ4lM6LFoGvsXtVqbM7rM5ay7DLN6Bg6eHTLRrdXCVunrGPzy8X8&#13;&#10;1CkfnQjrKl8s/oj1ZnSLWPkEC/lvR4aiHknLgxlYo8REfAEp1cmCj/VZI7exQIiATjHDv/hi7FPf&#13;&#10;/s4QwuFonw614wyHetNna0WIzGKIKLKu4FSK+KOFvVoDmcJJ5zDIs1WbqRddn7LqzXgjBsCx6QUK&#13;&#10;GrlOOmvgvtGaWqtNpHJ1kfa18aCbMhojG++2m1vt2F7E50pfTAbBfnGzzoc74evej0x9zg52pqQo&#13;&#10;tRLlu0EOotG9jEAai07zHUc6rgm/3ED5hOPtoN8OuM1QqMH94KzDzVBw/30nnOJMfzD49K6y2Syu&#13;&#10;ElJmF/McFTe1bKYWYSRCFTxwnIgo3oZ+/eysa7Y1RspoRgy8xWdVNXH+iV/PalDw9VMZhk0V18tU&#13;&#10;J6/nfbr6CQAA//8DAFBLAwQUAAYACAAAACEA0NU+uOAAAAAOAQAADwAAAGRycy9kb3ducmV2Lnht&#13;&#10;bExPTU/DMAy9I/EfIiNxY8kCjNI1nSYQiB1AosA9bUxT0SSlybry7/FOcLH07Of3UWxm17MJx9gF&#13;&#10;r2C5EMDQN8F0vlXw/vZwkQGLSXuj++BRwQ9G2JSnJ4XOTTj4V5yq1DIS8THXCmxKQ855bCw6HRdh&#13;&#10;QE+3zzA6nQiOLTejPpC467kUYsWd7jw5WD3gncXmq9o7Bd+75+rDNvXl9KKfMhSP9baSN0qdn833&#13;&#10;axrbNbCEc/r7gGMHyg8lBavD3pvIesIrsSSqAnktgRHhVmZUqD4uroCXBf9fo/wFAAD//wMAUEsB&#13;&#10;Ai0AFAAGAAgAAAAhALaDOJL+AAAA4QEAABMAAAAAAAAAAAAAAAAAAAAAAFtDb250ZW50X1R5cGVz&#13;&#10;XS54bWxQSwECLQAUAAYACAAAACEAOP0h/9YAAACUAQAACwAAAAAAAAAAAAAAAAAvAQAAX3JlbHMv&#13;&#10;LnJlbHNQSwECLQAUAAYACAAAACEAYYHIfpkCAACXBQAADgAAAAAAAAAAAAAAAAAuAgAAZHJzL2Uy&#13;&#10;b0RvYy54bWxQSwECLQAUAAYACAAAACEA0NU+uOAAAAAOAQAADwAAAAAAAAAAAAAAAADzBAAAZHJz&#13;&#10;L2Rvd25yZXYueG1sUEsFBgAAAAAEAAQA8wAAAAAGAAAAAA==&#13;&#10;" path="m,l7687,e" filled="f" strokeweight=".26389mm">
                <v:path arrowok="t" o:connecttype="custom" o:connectlocs="0,0;4881245,0" o:connectangles="0,0"/>
                <w10:wrap type="topAndBottom" anchorx="page"/>
              </v:shape>
            </w:pict>
          </mc:Fallback>
        </mc:AlternateContent>
      </w:r>
    </w:p>
    <w:p w14:paraId="429AD527" w14:textId="423C21A5" w:rsidR="00A20BA7" w:rsidRPr="00A20BA7" w:rsidRDefault="00A20BA7" w:rsidP="00A20BA7">
      <w:pPr>
        <w:pStyle w:val="BodyText"/>
        <w:spacing w:before="22" w:line="254" w:lineRule="auto"/>
        <w:ind w:left="120" w:right="1195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spacing w:val="-6"/>
          <w:sz w:val="24"/>
          <w:szCs w:val="24"/>
        </w:rPr>
        <w:t>Legally sufficient allegations of misconduct by Florida certified educators will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be reported to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the Office of Professional Practices Services. Policies and procedures for reporting misconduct 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by instructional personnel or school administrators which affects the health, safety, or welfare </w:t>
      </w:r>
      <w:r w:rsidRPr="00A20BA7">
        <w:rPr>
          <w:rFonts w:ascii="Avenir Next Condensed" w:hAnsi="Avenir Next Condensed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a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student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are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posted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in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FCA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Staff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z w:val="24"/>
          <w:szCs w:val="24"/>
        </w:rPr>
        <w:t>Handbook</w:t>
      </w:r>
      <w:r>
        <w:rPr>
          <w:rFonts w:ascii="Avenir Next Condensed" w:hAnsi="Avenir Next Condensed"/>
          <w:sz w:val="24"/>
          <w:szCs w:val="24"/>
        </w:rPr>
        <w:t xml:space="preserve"> and</w:t>
      </w:r>
    </w:p>
    <w:p w14:paraId="48F007D8" w14:textId="77777777" w:rsidR="00A20BA7" w:rsidRPr="00A20BA7" w:rsidRDefault="00A20BA7" w:rsidP="00A20BA7">
      <w:pPr>
        <w:pStyle w:val="BodyText"/>
        <w:spacing w:before="10"/>
        <w:rPr>
          <w:rFonts w:ascii="Avenir Next Condensed" w:hAnsi="Avenir Next Condensed"/>
          <w:sz w:val="24"/>
          <w:szCs w:val="24"/>
        </w:rPr>
      </w:pPr>
    </w:p>
    <w:p w14:paraId="3B69B8AB" w14:textId="77777777" w:rsidR="00A20BA7" w:rsidRPr="00A20BA7" w:rsidRDefault="00A20BA7" w:rsidP="00A20BA7">
      <w:pPr>
        <w:pStyle w:val="BodyText"/>
        <w:spacing w:line="20" w:lineRule="exact"/>
        <w:ind w:left="121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noProof/>
          <w:sz w:val="24"/>
          <w:szCs w:val="24"/>
        </w:rPr>
        <mc:AlternateContent>
          <mc:Choice Requires="wpg">
            <w:drawing>
              <wp:inline distT="0" distB="0" distL="0" distR="0" wp14:anchorId="03394416" wp14:editId="46F5A2FC">
                <wp:extent cx="4954270" cy="9525"/>
                <wp:effectExtent l="0" t="0" r="11430" b="3175"/>
                <wp:docPr id="3829336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270" cy="9525"/>
                          <a:chOff x="0" y="0"/>
                          <a:chExt cx="7802" cy="15"/>
                        </a:xfrm>
                      </wpg:grpSpPr>
                      <wps:wsp>
                        <wps:cNvPr id="631561675" name="Line 4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7802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F161F" id="docshapegroup4" o:spid="_x0000_s1026" style="width:390.1pt;height:.75pt;mso-position-horizontal-relative:char;mso-position-vertical-relative:line" coordsize="7802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1SrFwIAAKEEAAAOAAAAZHJzL2Uyb0RvYy54bWyklM1y2jAQgO+d6TtodC82lJ/Eg8khJFxo&#13;&#10;y0zaBxCybGsqSxpJYHj7rlYukOTSSTloVt7/b7UsH06dIkfhvDS6pONRTonQ3FRSNyX99fP5yx0l&#13;&#10;PjBdMWW0KOlZePqw+vxp2dtCTExrVCUcgSDaF70taRuCLbLM81Z0zI+MFRqUtXEdC3B1TVY51kP0&#13;&#10;TmWTPJ9nvXGVdYYL7+HrOinpCuPXteDhR117EYgqKdQW8HR47uOZrZasaByzreRDGewDVXRMakh6&#13;&#10;CbVmgZGDk+9CdZI7400dRtx0malryQX2AN2M8zfdbJw5WOylKfrGXjAB2jecPhyWfz9unH2xO5eq&#13;&#10;B3Fr+G8PXLLeNsWtPt6bZEz2/TdTwTzZIRhs/FS7LoaAlsgJ+Z4vfMUpEA4fp/ez6WQBY+Cgu59N&#13;&#10;Zgk/b2FG75x4+zS4Le7ySfIZo0fGipQNKxwqihOHJ+SvlPz/UXppmRUI30cKO0dkVdL51/FsPp4v&#13;&#10;ZpRo1gGArdSCTGMjMT8YPurEkp/0K5Y3ymjpAfk/UlwkTH8pXnHg873QYIV1PmyE6UgUSqqgNJwN&#13;&#10;O259iBO9msRRafMslcINUJr0cSR5jg7eKFlFZTTzrtk/KkeOLO4Q/mJBEOyVWcy5Zr5NdqhKdcMj&#13;&#10;1hVmaQWrngY5MKmSDIGUxueWqCSSe1Oddy7mGeaKEu4B5h52Ni7a7R2trv8sqz8AAAD//wMAUEsD&#13;&#10;BBQABgAIAAAAIQAND3qD3wAAAAgBAAAPAAAAZHJzL2Rvd25yZXYueG1sTI9Pa8JAEMXvBb/DMkJv&#13;&#10;dROLrcRsROyfkxSqhdLbmIxJMDsbsmsSv32nvbSXB8ObefN+6Xq0jeqp87VjA/EsAkWcu6Lm0sDH&#13;&#10;4eVuCcoH5AIbx2TgSh7W2eQmxaRwA79Tvw+lkhD2CRqoQmgTrX1ekUU/cy2xeCfXWQwydqUuOhwk&#13;&#10;3DZ6HkUP2mLN8qHClrYV5ef9xRp4HXDY3MfP/e582l6/Dou3z11MxtxOx6eVyGYFKtAY/i7gh0H6&#13;&#10;QybFju7ChVeNAaEJvyre4zKagzrK0gJ0lur/ANk3AAAA//8DAFBLAQItABQABgAIAAAAIQC2gziS&#13;&#10;/gAAAOEBAAATAAAAAAAAAAAAAAAAAAAAAABbQ29udGVudF9UeXBlc10ueG1sUEsBAi0AFAAGAAgA&#13;&#10;AAAhADj9If/WAAAAlAEAAAsAAAAAAAAAAAAAAAAALwEAAF9yZWxzLy5yZWxzUEsBAi0AFAAGAAgA&#13;&#10;AAAhAO8/VKsXAgAAoQQAAA4AAAAAAAAAAAAAAAAALgIAAGRycy9lMm9Eb2MueG1sUEsBAi0AFAAG&#13;&#10;AAgAAAAhAA0PeoPfAAAACAEAAA8AAAAAAAAAAAAAAAAAcQQAAGRycy9kb3ducmV2LnhtbFBLBQYA&#13;&#10;AAAABAAEAPMAAAB9BQAAAAA=&#13;&#10;">
                <v:line id="Line 4" o:spid="_x0000_s1027" style="position:absolute;visibility:visible;mso-wrap-style:square" from="0,7" to="7802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QBG0AAAAOcAAAAPAAAAZHJzL2Rvd25yZXYueG1sRI/dSsNA&#13;&#10;FITvBd9hOYI30m6iNJa021IqLYK02B+8PmSP2dDs2Zhdm+jTu4WCNwPDMN8w03lva3Gm1leOFaTD&#13;&#10;BARx4XTFpYLjYTUYg/ABWWPtmBT8kIf57PZmirl2He/ovA+liBD2OSowITS5lL4wZNEPXUMcs0/X&#13;&#10;WgzRtqXULXYRbmv5mCSZtFhxXDDY0NJQcdp/WwW07X5XR7N5+1r3yfbw8fC+WzcLpe7v+pdJlMUE&#13;&#10;RKA+/DeuiFetIHtKR1maPY/g8it+Ajn7AwAA//8DAFBLAQItABQABgAIAAAAIQDb4fbL7gAAAIUB&#13;&#10;AAATAAAAAAAAAAAAAAAAAAAAAABbQ29udGVudF9UeXBlc10ueG1sUEsBAi0AFAAGAAgAAAAhAFr0&#13;&#10;LFu/AAAAFQEAAAsAAAAAAAAAAAAAAAAAHwEAAF9yZWxzLy5yZWxzUEsBAi0AFAAGAAgAAAAhACuR&#13;&#10;AEbQAAAA5wAAAA8AAAAAAAAAAAAAAAAABwIAAGRycy9kb3ducmV2LnhtbFBLBQYAAAAAAwADALcA&#13;&#10;AAAEAwAAAAA=&#13;&#10;" strokeweight=".26389mm">
                  <o:lock v:ext="edit" shapetype="f"/>
                </v:line>
                <w10:anchorlock/>
              </v:group>
            </w:pict>
          </mc:Fallback>
        </mc:AlternateContent>
      </w:r>
    </w:p>
    <w:p w14:paraId="61DE51BC" w14:textId="77777777" w:rsidR="00A20BA7" w:rsidRPr="00A20BA7" w:rsidRDefault="00A20BA7" w:rsidP="00A20BA7">
      <w:pPr>
        <w:spacing w:line="20" w:lineRule="exact"/>
        <w:rPr>
          <w:rFonts w:ascii="Avenir Next Condensed" w:hAnsi="Avenir Next Condensed"/>
          <w:sz w:val="24"/>
          <w:szCs w:val="24"/>
        </w:rPr>
        <w:sectPr w:rsidR="00A20BA7" w:rsidRPr="00A20BA7">
          <w:type w:val="continuous"/>
          <w:pgSz w:w="12240" w:h="15840"/>
          <w:pgMar w:top="1520" w:right="580" w:bottom="280" w:left="1480" w:header="720" w:footer="720" w:gutter="0"/>
          <w:cols w:space="720"/>
        </w:sectPr>
      </w:pPr>
    </w:p>
    <w:p w14:paraId="28F27C6E" w14:textId="77777777" w:rsidR="00A20BA7" w:rsidRPr="00A20BA7" w:rsidRDefault="00A20BA7" w:rsidP="00A20BA7">
      <w:pPr>
        <w:pStyle w:val="BodyText"/>
        <w:spacing w:before="10"/>
        <w:rPr>
          <w:rFonts w:ascii="Avenir Next Condensed" w:hAnsi="Avenir Next Condensed"/>
          <w:sz w:val="24"/>
          <w:szCs w:val="24"/>
        </w:rPr>
      </w:pPr>
    </w:p>
    <w:p w14:paraId="7B6A14CB" w14:textId="211F4BE8" w:rsidR="00A20BA7" w:rsidRPr="00A20BA7" w:rsidRDefault="00A20BA7" w:rsidP="00A20BA7">
      <w:pPr>
        <w:pStyle w:val="BodyText"/>
        <w:tabs>
          <w:tab w:val="left" w:pos="6975"/>
        </w:tabs>
        <w:ind w:left="121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7A70B8" wp14:editId="6C432526">
                <wp:simplePos x="0" y="0"/>
                <wp:positionH relativeFrom="page">
                  <wp:posOffset>1016635</wp:posOffset>
                </wp:positionH>
                <wp:positionV relativeFrom="paragraph">
                  <wp:posOffset>-19050</wp:posOffset>
                </wp:positionV>
                <wp:extent cx="4954270" cy="0"/>
                <wp:effectExtent l="0" t="0" r="11430" b="12700"/>
                <wp:wrapNone/>
                <wp:docPr id="6217551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54270" cy="0"/>
                        </a:xfrm>
                        <a:prstGeom prst="line">
                          <a:avLst/>
                        </a:prstGeom>
                        <a:noFill/>
                        <a:ln w="95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FC20C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05pt,-1.5pt" to="470.15pt,-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5UOrgEAAEsDAAAOAAAAZHJzL2Uyb0RvYy54bWysU01v2zAMvQ/ofxB0X+wG7bYacXpo1l26&#13;&#10;LUC7H8BIcixMFgVSiZ1/P0n5aLfdhvkgiCL5yPdIL+6nwYm9IbboW3k9q6UwXqG2ftvKHy+P7z9J&#13;&#10;wRG8BofetPJgWN4vr94txtCYOfbotCGRQDw3Y2hlH2NoqopVbwbgGQbjk7NDGiAmk7aVJhgT+uCq&#13;&#10;eV1/qEYkHQiVYU6vq6NTLgt+1xkVv3cdmyhcK1NvsZxUzk0+q+UCmi1B6K06tQH/0MUA1qeiF6gV&#13;&#10;RBA7sn9BDVYRMnZxpnCosOusMoVDYnNd/8HmuYdgCpckDoeLTPz/YNW3/YNfU25dTf45PKH6yUmU&#13;&#10;agzcXJzZ4LAmsRm/ok5jhF3EwnfqaMjJiYmYiqyHi6xmikKlx5u725v5x6S+OvsqaM6JgTh+MTiI&#13;&#10;fGmlsz4zhgb2TxxzI9CcQ/Kzx0frXJma82Js5d1tXZcERmd1duYwpu3mwZHYQ557+fKoE9hvYRl5&#13;&#10;Bdwf44rruBGEO69Lld6A/ny6R7DueE9Azp9UysLkfeNmg/qwplwnW2lipeJpu/JKvLVL1Os/sPwF&#13;&#10;AAD//wMAUEsDBBQABgAIAAAAIQD1hCGY4QAAAA4BAAAPAAAAZHJzL2Rvd25yZXYueG1sTE9NT8Mw&#13;&#10;DL0j8R8iI3FBW9oOTdA1nSagSFwGDH5A1pim0DhVk3WFX48RB7hYevbz+yjWk+vEiENoPSlI5wkI&#13;&#10;pNqblhoFry/V7ApEiJqM7jyhgk8MsC5PTwqdG3+kZxx3sREsQiHXCmyMfS5lqC06Hea+R+Lbmx+c&#13;&#10;jgyHRppBH1ncdTJLkqV0uiV2sLrHG4v1x+7gFHzdV9kme3p/GB+rC5u2W3Nne6PU+dl0u+KxWYGI&#13;&#10;OMW/D/jpwPmh5GB7fyATRMd4maRMVTBbcDEmXF8mCxD734UsC/m/RvkNAAD//wMAUEsBAi0AFAAG&#13;&#10;AAgAAAAhALaDOJL+AAAA4QEAABMAAAAAAAAAAAAAAAAAAAAAAFtDb250ZW50X1R5cGVzXS54bWxQ&#13;&#10;SwECLQAUAAYACAAAACEAOP0h/9YAAACUAQAACwAAAAAAAAAAAAAAAAAvAQAAX3JlbHMvLnJlbHNQ&#13;&#10;SwECLQAUAAYACAAAACEAbvuVDq4BAABLAwAADgAAAAAAAAAAAAAAAAAuAgAAZHJzL2Uyb0RvYy54&#13;&#10;bWxQSwECLQAUAAYACAAAACEA9YQhmOEAAAAOAQAADwAAAAAAAAAAAAAAAAAIBAAAZHJzL2Rvd25y&#13;&#10;ZXYueG1sUEsFBgAAAAAEAAQA8wAAABYFAAAAAA==&#13;&#10;" strokeweight=".26389mm">
                <o:lock v:ext="edit" shapetype="f"/>
                <w10:wrap anchorx="page"/>
              </v:line>
            </w:pict>
          </mc:Fallback>
        </mc:AlternateContent>
      </w:r>
      <w:r w:rsidRPr="00A20BA7">
        <w:rPr>
          <w:rFonts w:ascii="Avenir Next Condensed" w:hAnsi="Avenir Next Condensed"/>
          <w:w w:val="90"/>
          <w:sz w:val="24"/>
          <w:szCs w:val="24"/>
        </w:rPr>
        <w:t>Web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site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at</w:t>
      </w:r>
      <w:r w:rsidRPr="00A20BA7">
        <w:rPr>
          <w:rFonts w:ascii="Avenir Next Condensed" w:hAnsi="Avenir Next Condensed"/>
          <w:spacing w:val="-2"/>
          <w:sz w:val="24"/>
          <w:szCs w:val="24"/>
        </w:rPr>
        <w:t xml:space="preserve"> </w:t>
      </w:r>
      <w:hyperlink r:id="rId8">
        <w:r w:rsidRPr="00A20BA7">
          <w:rPr>
            <w:rFonts w:ascii="Avenir Next Condensed" w:hAnsi="Avenir Next Condensed"/>
            <w:spacing w:val="-2"/>
            <w:w w:val="90"/>
            <w:sz w:val="24"/>
            <w:szCs w:val="24"/>
          </w:rPr>
          <w:t>www.fcaorlando.com</w:t>
        </w:r>
      </w:hyperlink>
      <w:r w:rsidRPr="00A20BA7">
        <w:rPr>
          <w:rFonts w:ascii="Avenir Next Condensed" w:hAnsi="Avenir Next Condensed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on</w:t>
      </w:r>
      <w:r w:rsidRPr="00A20BA7">
        <w:rPr>
          <w:rFonts w:ascii="Avenir Next Condensed" w:hAnsi="Avenir Next Condensed"/>
          <w:spacing w:val="-2"/>
          <w:w w:val="90"/>
          <w:sz w:val="24"/>
          <w:szCs w:val="24"/>
        </w:rPr>
        <w:t xml:space="preserve"> </w:t>
      </w:r>
      <w:proofErr w:type="gramStart"/>
      <w:r w:rsidRPr="00A20BA7">
        <w:rPr>
          <w:rFonts w:ascii="Avenir Next Condensed" w:hAnsi="Avenir Next Condensed"/>
          <w:spacing w:val="-5"/>
          <w:w w:val="90"/>
          <w:sz w:val="24"/>
          <w:szCs w:val="24"/>
        </w:rPr>
        <w:t>our</w:t>
      </w:r>
      <w:proofErr w:type="gramEnd"/>
    </w:p>
    <w:p w14:paraId="2FACAC81" w14:textId="77777777" w:rsidR="00A20BA7" w:rsidRPr="00A20BA7" w:rsidRDefault="00A20BA7" w:rsidP="00A20BA7">
      <w:pPr>
        <w:rPr>
          <w:rFonts w:ascii="Avenir Next Condensed" w:hAnsi="Avenir Next Condensed"/>
          <w:sz w:val="24"/>
          <w:szCs w:val="24"/>
        </w:rPr>
        <w:sectPr w:rsidR="00A20BA7" w:rsidRPr="00A20BA7">
          <w:type w:val="continuous"/>
          <w:pgSz w:w="12240" w:h="15840"/>
          <w:pgMar w:top="1520" w:right="580" w:bottom="280" w:left="1480" w:header="720" w:footer="720" w:gutter="0"/>
          <w:cols w:num="2" w:space="720" w:equalWidth="0">
            <w:col w:w="7074" w:space="779"/>
            <w:col w:w="2327"/>
          </w:cols>
        </w:sectPr>
      </w:pPr>
    </w:p>
    <w:p w14:paraId="0E6294FA" w14:textId="77777777" w:rsidR="00A20BA7" w:rsidRPr="00A20BA7" w:rsidRDefault="00A20BA7" w:rsidP="00A20BA7">
      <w:pPr>
        <w:pStyle w:val="BodyText"/>
        <w:spacing w:before="9"/>
        <w:rPr>
          <w:rFonts w:ascii="Avenir Next Condensed" w:hAnsi="Avenir Next Condensed"/>
          <w:sz w:val="24"/>
          <w:szCs w:val="24"/>
        </w:rPr>
      </w:pPr>
    </w:p>
    <w:p w14:paraId="76F9F290" w14:textId="77777777" w:rsidR="00A20BA7" w:rsidRPr="00A20BA7" w:rsidRDefault="00A20BA7" w:rsidP="00A20BA7">
      <w:pPr>
        <w:pStyle w:val="BodyText"/>
        <w:spacing w:before="57" w:line="254" w:lineRule="auto"/>
        <w:ind w:left="120" w:right="1025"/>
        <w:jc w:val="both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b/>
          <w:w w:val="90"/>
          <w:sz w:val="24"/>
          <w:szCs w:val="24"/>
        </w:rPr>
        <w:t>Reporting</w:t>
      </w:r>
      <w:r w:rsidRPr="00A20BA7">
        <w:rPr>
          <w:rFonts w:ascii="Avenir Next Condensed" w:hAnsi="Avenir Next Condensed"/>
          <w:b/>
          <w:spacing w:val="-5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b/>
          <w:w w:val="90"/>
          <w:sz w:val="24"/>
          <w:szCs w:val="24"/>
        </w:rPr>
        <w:t>Child</w:t>
      </w:r>
      <w:r w:rsidRPr="00A20BA7">
        <w:rPr>
          <w:rFonts w:ascii="Avenir Next Condensed" w:hAnsi="Avenir Next Condensed"/>
          <w:b/>
          <w:spacing w:val="-3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b/>
          <w:w w:val="90"/>
          <w:sz w:val="24"/>
          <w:szCs w:val="24"/>
        </w:rPr>
        <w:t>Abuse,</w:t>
      </w:r>
      <w:r w:rsidRPr="00A20BA7">
        <w:rPr>
          <w:rFonts w:ascii="Avenir Next Condensed" w:hAnsi="Avenir Next Condensed"/>
          <w:b/>
          <w:spacing w:val="-4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b/>
          <w:w w:val="90"/>
          <w:sz w:val="24"/>
          <w:szCs w:val="24"/>
        </w:rPr>
        <w:t>Abandonment</w:t>
      </w:r>
      <w:r w:rsidRPr="00A20BA7">
        <w:rPr>
          <w:rFonts w:ascii="Avenir Next Condensed" w:hAnsi="Avenir Next Condensed"/>
          <w:b/>
          <w:spacing w:val="-5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b/>
          <w:w w:val="90"/>
          <w:sz w:val="24"/>
          <w:szCs w:val="24"/>
        </w:rPr>
        <w:t>or</w:t>
      </w:r>
      <w:r w:rsidRPr="00A20BA7">
        <w:rPr>
          <w:rFonts w:ascii="Avenir Next Condensed" w:hAnsi="Avenir Next Condensed"/>
          <w:b/>
          <w:spacing w:val="-5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b/>
          <w:w w:val="90"/>
          <w:sz w:val="24"/>
          <w:szCs w:val="24"/>
        </w:rPr>
        <w:t>Neglect</w:t>
      </w:r>
      <w:r w:rsidRPr="00A20BA7">
        <w:rPr>
          <w:rFonts w:ascii="Avenir Next Condensed" w:hAnsi="Avenir Next Condensed"/>
          <w:b/>
          <w:spacing w:val="-8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All</w:t>
      </w:r>
      <w:r w:rsidRPr="00A20BA7">
        <w:rPr>
          <w:rFonts w:ascii="Avenir Next Condensed" w:hAnsi="Avenir Next Condensed"/>
          <w:spacing w:val="-5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employees</w:t>
      </w:r>
      <w:r w:rsidRPr="00A20BA7">
        <w:rPr>
          <w:rFonts w:ascii="Avenir Next Condensed" w:hAnsi="Avenir Next Condensed"/>
          <w:spacing w:val="-6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and</w:t>
      </w:r>
      <w:r w:rsidRPr="00A20BA7">
        <w:rPr>
          <w:rFonts w:ascii="Avenir Next Condensed" w:hAnsi="Avenir Next Condensed"/>
          <w:spacing w:val="-6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agents</w:t>
      </w:r>
      <w:r w:rsidRPr="00A20BA7">
        <w:rPr>
          <w:rFonts w:ascii="Avenir Next Condensed" w:hAnsi="Avenir Next Condensed"/>
          <w:spacing w:val="-6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have</w:t>
      </w:r>
      <w:r w:rsidRPr="00A20BA7">
        <w:rPr>
          <w:rFonts w:ascii="Avenir Next Condensed" w:hAnsi="Avenir Next Condensed"/>
          <w:spacing w:val="-4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>an</w:t>
      </w:r>
      <w:r w:rsidRPr="00A20BA7">
        <w:rPr>
          <w:rFonts w:ascii="Avenir Next Condensed" w:hAnsi="Avenir Next Condensed"/>
          <w:spacing w:val="-5"/>
          <w:w w:val="9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affirmative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duty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report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all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actual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suspected cases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child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abuse,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abandonment,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neglect.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Call1-800-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96-ABUSE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report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online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at: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hyperlink r:id="rId9">
        <w:r w:rsidRPr="00A20BA7">
          <w:rPr>
            <w:rFonts w:ascii="Avenir Next Condensed" w:hAnsi="Avenir Next Condensed"/>
            <w:spacing w:val="-2"/>
            <w:sz w:val="24"/>
            <w:szCs w:val="24"/>
          </w:rPr>
          <w:t>http://www.dcf.state.fl.us/abuse/report</w:t>
        </w:r>
      </w:hyperlink>
      <w:r w:rsidRPr="00A20BA7">
        <w:rPr>
          <w:rFonts w:ascii="Avenir Next Condensed" w:hAnsi="Avenir Next Condensed"/>
          <w:spacing w:val="-2"/>
          <w:sz w:val="24"/>
          <w:szCs w:val="24"/>
        </w:rPr>
        <w:t>/.</w:t>
      </w:r>
    </w:p>
    <w:p w14:paraId="6DDB83E8" w14:textId="77777777" w:rsidR="00A20BA7" w:rsidRPr="00A20BA7" w:rsidRDefault="00A20BA7" w:rsidP="00A20BA7">
      <w:pPr>
        <w:pStyle w:val="BodyText"/>
        <w:spacing w:before="6"/>
        <w:rPr>
          <w:rFonts w:ascii="Avenir Next Condensed" w:hAnsi="Avenir Next Condensed"/>
          <w:sz w:val="24"/>
          <w:szCs w:val="24"/>
        </w:rPr>
      </w:pPr>
    </w:p>
    <w:p w14:paraId="19605664" w14:textId="77777777" w:rsidR="00A20BA7" w:rsidRPr="00A20BA7" w:rsidRDefault="00A20BA7" w:rsidP="00A20BA7">
      <w:pPr>
        <w:pStyle w:val="BodyText"/>
        <w:spacing w:before="1" w:line="254" w:lineRule="auto"/>
        <w:ind w:left="120" w:right="1058" w:firstLine="52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 xml:space="preserve">Signs of Physical Abuse The child may have unexplained bruises, welts, cuts, or other injuries; broken bones; or burns. A child experiencing physical abuse may seem withdrawn or depressed,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seem afraid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to go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home or may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run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away,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shy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away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from physical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contact,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be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aggressive,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or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wear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inappropriate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clothing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to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hide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injuries.</w:t>
      </w:r>
    </w:p>
    <w:p w14:paraId="1FDEFE97" w14:textId="77777777" w:rsidR="00A20BA7" w:rsidRPr="00A20BA7" w:rsidRDefault="00A20BA7" w:rsidP="00A20BA7">
      <w:pPr>
        <w:pStyle w:val="BodyText"/>
        <w:spacing w:before="6"/>
        <w:rPr>
          <w:rFonts w:ascii="Avenir Next Condensed" w:hAnsi="Avenir Next Condensed"/>
          <w:sz w:val="24"/>
          <w:szCs w:val="24"/>
        </w:rPr>
      </w:pPr>
    </w:p>
    <w:p w14:paraId="48D9AC8A" w14:textId="77777777" w:rsidR="00A20BA7" w:rsidRPr="00A20BA7" w:rsidRDefault="00A20BA7" w:rsidP="00A20BA7">
      <w:pPr>
        <w:pStyle w:val="BodyText"/>
        <w:spacing w:line="254" w:lineRule="auto"/>
        <w:ind w:left="119" w:right="1002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 xml:space="preserve">Signs of Sexual Abuse The child may have torn, stained or bloody underwear, trouble walking or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sitting,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pain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itching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in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genital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area,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sexually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transmitted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disease.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child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experiencing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sexual abuse may have unusual knowledge of sex or act seductively, fear a particular person, seem withdrawn or depressed, gain or lose weight suddenly, shy away from physical contact, or </w:t>
      </w:r>
      <w:r w:rsidRPr="00A20BA7">
        <w:rPr>
          <w:rFonts w:ascii="Avenir Next Condensed" w:hAnsi="Avenir Next Condensed"/>
          <w:sz w:val="24"/>
          <w:szCs w:val="24"/>
        </w:rPr>
        <w:t>run away from home.</w:t>
      </w:r>
    </w:p>
    <w:p w14:paraId="61BD011F" w14:textId="77777777" w:rsidR="00A20BA7" w:rsidRPr="00A20BA7" w:rsidRDefault="00A20BA7" w:rsidP="00A20BA7">
      <w:pPr>
        <w:pStyle w:val="BodyText"/>
        <w:spacing w:before="5"/>
        <w:rPr>
          <w:rFonts w:ascii="Avenir Next Condensed" w:hAnsi="Avenir Next Condensed"/>
          <w:sz w:val="24"/>
          <w:szCs w:val="24"/>
        </w:rPr>
      </w:pPr>
    </w:p>
    <w:p w14:paraId="2AE0FE0B" w14:textId="77777777" w:rsidR="00A20BA7" w:rsidRPr="00A20BA7" w:rsidRDefault="00A20BA7" w:rsidP="00A20BA7">
      <w:pPr>
        <w:pStyle w:val="BodyText"/>
        <w:spacing w:line="256" w:lineRule="auto"/>
        <w:ind w:left="120" w:right="1058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 xml:space="preserve">Signs of Neglect The child may have unattended medical needs, little or no supervision at home,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poor hygiene,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appear underweight.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child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experiencing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neglect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may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be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frequently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tired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or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hungry,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steal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food,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appear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overly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needy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for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adult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attention.</w:t>
      </w:r>
    </w:p>
    <w:p w14:paraId="147EC889" w14:textId="77777777" w:rsidR="00A20BA7" w:rsidRPr="00A20BA7" w:rsidRDefault="00A20BA7" w:rsidP="00A20BA7">
      <w:pPr>
        <w:pStyle w:val="BodyText"/>
        <w:rPr>
          <w:rFonts w:ascii="Avenir Next Condensed" w:hAnsi="Avenir Next Condensed"/>
          <w:sz w:val="24"/>
          <w:szCs w:val="24"/>
        </w:rPr>
      </w:pPr>
    </w:p>
    <w:p w14:paraId="5EDFEFC2" w14:textId="77777777" w:rsidR="00A20BA7" w:rsidRPr="00A20BA7" w:rsidRDefault="00A20BA7" w:rsidP="00A20BA7">
      <w:pPr>
        <w:pStyle w:val="BodyText"/>
        <w:spacing w:line="254" w:lineRule="auto"/>
        <w:ind w:left="120" w:right="1058" w:firstLine="52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w w:val="90"/>
          <w:sz w:val="24"/>
          <w:szCs w:val="24"/>
        </w:rPr>
        <w:t xml:space="preserve">Patterns of Abuse: Serious abuse usually involves a combination of factors. While a single sign may not be significant, a pattern of physical or behavioral signs is a serious indicator and should </w:t>
      </w:r>
      <w:r w:rsidRPr="00A20BA7">
        <w:rPr>
          <w:rFonts w:ascii="Avenir Next Condensed" w:hAnsi="Avenir Next Condensed"/>
          <w:sz w:val="24"/>
          <w:szCs w:val="24"/>
        </w:rPr>
        <w:t>be reported.</w:t>
      </w:r>
    </w:p>
    <w:p w14:paraId="3871F7E9" w14:textId="77777777" w:rsidR="00A20BA7" w:rsidRPr="00A20BA7" w:rsidRDefault="00A20BA7" w:rsidP="00A20BA7">
      <w:pPr>
        <w:pStyle w:val="BodyText"/>
        <w:spacing w:before="100"/>
        <w:rPr>
          <w:rFonts w:ascii="Avenir Next Condensed" w:hAnsi="Avenir Next Condensed"/>
          <w:sz w:val="24"/>
          <w:szCs w:val="24"/>
        </w:rPr>
      </w:pPr>
    </w:p>
    <w:p w14:paraId="442BA247" w14:textId="77777777" w:rsidR="00A20BA7" w:rsidRPr="00A20BA7" w:rsidRDefault="00A20BA7" w:rsidP="00A20BA7">
      <w:pPr>
        <w:pStyle w:val="BodyText"/>
        <w:spacing w:before="39" w:line="254" w:lineRule="auto"/>
        <w:rPr>
          <w:rFonts w:ascii="Avenir Next Condensed" w:hAnsi="Avenir Next Condensed"/>
          <w:b/>
          <w:spacing w:val="-6"/>
          <w:sz w:val="24"/>
          <w:szCs w:val="24"/>
        </w:rPr>
      </w:pPr>
    </w:p>
    <w:p w14:paraId="197011BA" w14:textId="77777777" w:rsidR="00A20BA7" w:rsidRDefault="00A20BA7" w:rsidP="00A20BA7">
      <w:pPr>
        <w:pStyle w:val="BodyText"/>
        <w:spacing w:before="39" w:line="254" w:lineRule="auto"/>
        <w:rPr>
          <w:rFonts w:ascii="Avenir Next Condensed" w:hAnsi="Avenir Next Condensed"/>
          <w:b/>
          <w:spacing w:val="-6"/>
          <w:sz w:val="24"/>
          <w:szCs w:val="24"/>
        </w:rPr>
      </w:pPr>
    </w:p>
    <w:p w14:paraId="40CF592F" w14:textId="48AFC046" w:rsidR="00A20BA7" w:rsidRPr="00A20BA7" w:rsidRDefault="00A20BA7" w:rsidP="00A20BA7">
      <w:pPr>
        <w:pStyle w:val="BodyText"/>
        <w:spacing w:before="39" w:line="254" w:lineRule="auto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b/>
          <w:spacing w:val="-6"/>
          <w:sz w:val="24"/>
          <w:szCs w:val="24"/>
        </w:rPr>
        <w:lastRenderedPageBreak/>
        <w:t>Liability</w:t>
      </w:r>
      <w:r w:rsidRPr="00A20BA7">
        <w:rPr>
          <w:rFonts w:ascii="Avenir Next Condensed" w:hAnsi="Avenir Next Condensed"/>
          <w:b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b/>
          <w:spacing w:val="-6"/>
          <w:sz w:val="24"/>
          <w:szCs w:val="24"/>
        </w:rPr>
        <w:t>Protections</w:t>
      </w:r>
      <w:r w:rsidRPr="00A20BA7">
        <w:rPr>
          <w:rFonts w:ascii="Avenir Next Condensed" w:hAnsi="Avenir Next Condensed"/>
          <w:b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Any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person,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official,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institution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participating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in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good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faith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in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any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act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authorized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required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by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proofErr w:type="gramStart"/>
      <w:r w:rsidRPr="00A20BA7">
        <w:rPr>
          <w:rFonts w:ascii="Avenir Next Condensed" w:hAnsi="Avenir Next Condensed"/>
          <w:spacing w:val="-4"/>
          <w:sz w:val="24"/>
          <w:szCs w:val="24"/>
        </w:rPr>
        <w:t>law,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proofErr w:type="gramEnd"/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reporting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in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good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faith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any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instance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5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child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abuse, </w:t>
      </w:r>
      <w:r w:rsidRPr="00A20BA7">
        <w:rPr>
          <w:rFonts w:ascii="Avenir Next Condensed" w:hAnsi="Avenir Next Condensed"/>
          <w:w w:val="90"/>
          <w:sz w:val="24"/>
          <w:szCs w:val="24"/>
        </w:rPr>
        <w:t xml:space="preserve">abandonment, or neglect to the department or any law enforcement agency, shall be immune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from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any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civil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criminal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liability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which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might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otherwise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result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by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reason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such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action.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(F.S. </w:t>
      </w:r>
      <w:r w:rsidRPr="00A20BA7">
        <w:rPr>
          <w:rFonts w:ascii="Avenir Next Condensed" w:hAnsi="Avenir Next Condensed"/>
          <w:spacing w:val="-2"/>
          <w:sz w:val="24"/>
          <w:szCs w:val="24"/>
        </w:rPr>
        <w:t>39.203)</w:t>
      </w:r>
    </w:p>
    <w:p w14:paraId="6D9D31AB" w14:textId="77777777" w:rsidR="00A20BA7" w:rsidRPr="00A20BA7" w:rsidRDefault="00A20BA7" w:rsidP="00A20BA7">
      <w:pPr>
        <w:pStyle w:val="BodyText"/>
        <w:spacing w:before="7"/>
        <w:ind w:left="0"/>
        <w:rPr>
          <w:rFonts w:ascii="Avenir Next Condensed" w:hAnsi="Avenir Next Condensed"/>
          <w:sz w:val="24"/>
          <w:szCs w:val="24"/>
        </w:rPr>
      </w:pPr>
    </w:p>
    <w:p w14:paraId="428765E8" w14:textId="77777777" w:rsidR="00A20BA7" w:rsidRPr="00A20BA7" w:rsidRDefault="00A20BA7" w:rsidP="00A20BA7">
      <w:pPr>
        <w:pStyle w:val="BodyText"/>
        <w:spacing w:line="254" w:lineRule="auto"/>
        <w:rPr>
          <w:rFonts w:ascii="Avenir Next Condensed" w:hAnsi="Avenir Next Condensed"/>
          <w:sz w:val="24"/>
          <w:szCs w:val="24"/>
        </w:rPr>
      </w:pP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An employer who discloses information about a former or current employee to a prospective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employer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former</w:t>
      </w:r>
      <w:r w:rsidRPr="00A20BA7">
        <w:rPr>
          <w:rFonts w:ascii="Avenir Next Condensed" w:hAnsi="Avenir Next Condensed"/>
          <w:spacing w:val="-7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current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employee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upon</w:t>
      </w:r>
      <w:r w:rsidRPr="00A20BA7">
        <w:rPr>
          <w:rFonts w:ascii="Avenir Next Condensed" w:hAnsi="Avenir Next Condensed"/>
          <w:spacing w:val="-13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request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of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prospective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employer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of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former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current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employee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is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immune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from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civil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liability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for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such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disclosure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4"/>
          <w:sz w:val="24"/>
          <w:szCs w:val="24"/>
        </w:rPr>
        <w:t xml:space="preserve">its </w:t>
      </w:r>
      <w:r w:rsidRPr="00A20BA7">
        <w:rPr>
          <w:rFonts w:ascii="Avenir Next Condensed" w:hAnsi="Avenir Next Condensed"/>
          <w:spacing w:val="-8"/>
          <w:sz w:val="24"/>
          <w:szCs w:val="24"/>
        </w:rPr>
        <w:t xml:space="preserve">consequences unless it is shown by clear and convincing evidence that the information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disclosed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by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the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former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current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employer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was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knowingly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false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or</w:t>
      </w:r>
      <w:r w:rsidRPr="00A20BA7">
        <w:rPr>
          <w:rFonts w:ascii="Avenir Next Condensed" w:hAnsi="Avenir Next Condensed"/>
          <w:spacing w:val="-9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violated</w:t>
      </w:r>
      <w:r w:rsidRPr="00A20BA7">
        <w:rPr>
          <w:rFonts w:ascii="Avenir Next Condensed" w:hAnsi="Avenir Next Condensed"/>
          <w:spacing w:val="-14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any</w:t>
      </w:r>
      <w:r w:rsidRPr="00A20BA7">
        <w:rPr>
          <w:rFonts w:ascii="Avenir Next Condensed" w:hAnsi="Avenir Next Condensed"/>
          <w:spacing w:val="-12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civil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>right</w:t>
      </w:r>
      <w:r w:rsidRPr="00A20BA7">
        <w:rPr>
          <w:rFonts w:ascii="Avenir Next Condensed" w:hAnsi="Avenir Next Condensed"/>
          <w:spacing w:val="-11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6"/>
          <w:sz w:val="24"/>
          <w:szCs w:val="24"/>
        </w:rPr>
        <w:t xml:space="preserve">of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the former or</w:t>
      </w:r>
      <w:r w:rsidRPr="00A20BA7">
        <w:rPr>
          <w:rFonts w:ascii="Avenir Next Condensed" w:hAnsi="Avenir Next Condensed"/>
          <w:spacing w:val="-10"/>
          <w:sz w:val="24"/>
          <w:szCs w:val="24"/>
        </w:rPr>
        <w:t xml:space="preserve"> </w:t>
      </w:r>
      <w:r w:rsidRPr="00A20BA7">
        <w:rPr>
          <w:rFonts w:ascii="Avenir Next Condensed" w:hAnsi="Avenir Next Condensed"/>
          <w:spacing w:val="-8"/>
          <w:sz w:val="24"/>
          <w:szCs w:val="24"/>
        </w:rPr>
        <w:t>current employee protected under F.S. Chapter 760. (F.S. 768.095)</w:t>
      </w:r>
    </w:p>
    <w:p w14:paraId="6FDAC94B" w14:textId="5C40E649" w:rsidR="00A20BA7" w:rsidRPr="00A20BA7" w:rsidRDefault="00A20BA7" w:rsidP="00A20BA7">
      <w:pPr>
        <w:pStyle w:val="BodyText"/>
        <w:spacing w:before="100"/>
        <w:ind w:left="0"/>
        <w:rPr>
          <w:rFonts w:ascii="Avenir Next Condensed" w:hAnsi="Avenir Next Condensed"/>
          <w:sz w:val="24"/>
          <w:szCs w:val="24"/>
        </w:rPr>
      </w:pPr>
    </w:p>
    <w:sectPr w:rsidR="00A20BA7" w:rsidRPr="00A20BA7">
      <w:type w:val="continuous"/>
      <w:pgSz w:w="12240" w:h="15840"/>
      <w:pgMar w:top="340" w:right="15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015EE"/>
    <w:multiLevelType w:val="hybridMultilevel"/>
    <w:tmpl w:val="DAF6D194"/>
    <w:lvl w:ilvl="0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" w15:restartNumberingAfterBreak="0">
    <w:nsid w:val="7DF87554"/>
    <w:multiLevelType w:val="hybridMultilevel"/>
    <w:tmpl w:val="DAA6D11E"/>
    <w:lvl w:ilvl="0" w:tplc="1DFCB320">
      <w:start w:val="1"/>
      <w:numFmt w:val="decimal"/>
      <w:lvlText w:val="%1."/>
      <w:lvlJc w:val="left"/>
      <w:pPr>
        <w:ind w:left="360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3"/>
        <w:szCs w:val="23"/>
        <w:lang w:val="en-US" w:eastAsia="en-US" w:bidi="ar-SA"/>
      </w:rPr>
    </w:lvl>
    <w:lvl w:ilvl="1" w:tplc="7A00F2A2">
      <w:start w:val="1"/>
      <w:numFmt w:val="lowerLetter"/>
      <w:lvlText w:val="%2."/>
      <w:lvlJc w:val="left"/>
      <w:pPr>
        <w:ind w:left="379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23"/>
        <w:szCs w:val="23"/>
        <w:lang w:val="en-US" w:eastAsia="en-US" w:bidi="ar-SA"/>
      </w:rPr>
    </w:lvl>
    <w:lvl w:ilvl="2" w:tplc="C7A0F91C">
      <w:numFmt w:val="bullet"/>
      <w:lvlText w:val="•"/>
      <w:lvlJc w:val="left"/>
      <w:pPr>
        <w:ind w:left="680" w:hanging="221"/>
      </w:pPr>
      <w:rPr>
        <w:rFonts w:hint="default"/>
        <w:lang w:val="en-US" w:eastAsia="en-US" w:bidi="ar-SA"/>
      </w:rPr>
    </w:lvl>
    <w:lvl w:ilvl="3" w:tplc="422C0BA2">
      <w:numFmt w:val="bullet"/>
      <w:lvlText w:val="•"/>
      <w:lvlJc w:val="left"/>
      <w:pPr>
        <w:ind w:left="1772" w:hanging="221"/>
      </w:pPr>
      <w:rPr>
        <w:rFonts w:hint="default"/>
        <w:lang w:val="en-US" w:eastAsia="en-US" w:bidi="ar-SA"/>
      </w:rPr>
    </w:lvl>
    <w:lvl w:ilvl="4" w:tplc="C7DA752C">
      <w:numFmt w:val="bullet"/>
      <w:lvlText w:val="•"/>
      <w:lvlJc w:val="left"/>
      <w:pPr>
        <w:ind w:left="2865" w:hanging="221"/>
      </w:pPr>
      <w:rPr>
        <w:rFonts w:hint="default"/>
        <w:lang w:val="en-US" w:eastAsia="en-US" w:bidi="ar-SA"/>
      </w:rPr>
    </w:lvl>
    <w:lvl w:ilvl="5" w:tplc="7994BE54">
      <w:numFmt w:val="bullet"/>
      <w:lvlText w:val="•"/>
      <w:lvlJc w:val="left"/>
      <w:pPr>
        <w:ind w:left="3957" w:hanging="221"/>
      </w:pPr>
      <w:rPr>
        <w:rFonts w:hint="default"/>
        <w:lang w:val="en-US" w:eastAsia="en-US" w:bidi="ar-SA"/>
      </w:rPr>
    </w:lvl>
    <w:lvl w:ilvl="6" w:tplc="20A011F6">
      <w:numFmt w:val="bullet"/>
      <w:lvlText w:val="•"/>
      <w:lvlJc w:val="left"/>
      <w:pPr>
        <w:ind w:left="5050" w:hanging="221"/>
      </w:pPr>
      <w:rPr>
        <w:rFonts w:hint="default"/>
        <w:lang w:val="en-US" w:eastAsia="en-US" w:bidi="ar-SA"/>
      </w:rPr>
    </w:lvl>
    <w:lvl w:ilvl="7" w:tplc="4F7E179C">
      <w:numFmt w:val="bullet"/>
      <w:lvlText w:val="•"/>
      <w:lvlJc w:val="left"/>
      <w:pPr>
        <w:ind w:left="6142" w:hanging="221"/>
      </w:pPr>
      <w:rPr>
        <w:rFonts w:hint="default"/>
        <w:lang w:val="en-US" w:eastAsia="en-US" w:bidi="ar-SA"/>
      </w:rPr>
    </w:lvl>
    <w:lvl w:ilvl="8" w:tplc="256041AC">
      <w:numFmt w:val="bullet"/>
      <w:lvlText w:val="•"/>
      <w:lvlJc w:val="left"/>
      <w:pPr>
        <w:ind w:left="7235" w:hanging="221"/>
      </w:pPr>
      <w:rPr>
        <w:rFonts w:hint="default"/>
        <w:lang w:val="en-US" w:eastAsia="en-US" w:bidi="ar-SA"/>
      </w:rPr>
    </w:lvl>
  </w:abstractNum>
  <w:num w:numId="1" w16cid:durableId="391654664">
    <w:abstractNumId w:val="1"/>
  </w:num>
  <w:num w:numId="2" w16cid:durableId="186143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4C"/>
    <w:rsid w:val="006C25C2"/>
    <w:rsid w:val="00A20BA7"/>
    <w:rsid w:val="00A7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2E05"/>
  <w15:docId w15:val="{F2797ACC-F486-474B-9F17-F201CD86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9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22"/>
      <w:ind w:left="4543" w:right="1182" w:hanging="1957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"/>
      <w:ind w:left="3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aorlando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aynter@fcaorlan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lemser@fcaorland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f.state.fl.us/abuse/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process_manual</dc:title>
  <dc:creator>Earley, Scott</dc:creator>
  <cp:lastModifiedBy>Taina Glemser</cp:lastModifiedBy>
  <cp:revision>2</cp:revision>
  <dcterms:created xsi:type="dcterms:W3CDTF">2023-09-26T15:08:00Z</dcterms:created>
  <dcterms:modified xsi:type="dcterms:W3CDTF">2023-09-26T15:08:00Z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2023-09-26T00:00:00Z</vt:filetime>
  </property>
  <property fmtid="{D5CDD505-2E9C-101B-9397-08002B2CF9AE}" pid="5" name="Producer">
    <vt:lpwstr>Adobe PDF Library 22.3.58</vt:lpwstr>
  </property>
</Properties>
</file>